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5D" w:rsidRPr="00E2045D" w:rsidRDefault="00E2045D" w:rsidP="00E2045D">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E2045D">
        <w:rPr>
          <w:rFonts w:ascii="Times New Roman" w:eastAsia="Times New Roman" w:hAnsi="Times New Roman" w:cs="Times New Roman"/>
          <w:b/>
          <w:bCs/>
          <w:color w:val="000000"/>
          <w:sz w:val="27"/>
          <w:szCs w:val="27"/>
        </w:rPr>
        <w:t>Քաղաքացիական Ծառայության Պաշտոնի Անձնագիր</w:t>
      </w:r>
      <w:r w:rsidRPr="00E2045D">
        <w:rPr>
          <w:rFonts w:ascii="Times New Roman" w:eastAsia="Times New Roman" w:hAnsi="Times New Roman" w:cs="Times New Roman"/>
          <w:b/>
          <w:bCs/>
          <w:color w:val="000000"/>
          <w:sz w:val="27"/>
          <w:szCs w:val="27"/>
        </w:rPr>
        <w:br/>
        <w:t>27-3-22.1-Մ2-13 գլխավոր մասնագետ(2024-02-13 )</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1. Ընդհանուր դրույթներ</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1.1 Պաշտոնի Անվանում, Ծածկագիր</w:t>
      </w:r>
    </w:p>
    <w:p w:rsidR="00E2045D" w:rsidRPr="00E2045D" w:rsidRDefault="00E2045D" w:rsidP="00E2045D">
      <w:pPr>
        <w:spacing w:after="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Միգրացիայի և քաղաքացիության ծառայություն | Քաղաքացիության շնորհման վարչություն | Քաղաքացիության շնորհման և դադարեցման բաժին | գլխավոր մասնագետ, (27-3-22.1-Մ2-13)</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1.2 Ենթակա և հաշվետու է</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Գլխավոր մասնագետն անմիջական ենթակա և հաշվետու է Բաժնի պետին:</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1.3 Փոխարինող պաշտոնի կամ պաշտոնների անվանումները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Գլխավոր մասնագետի բացակայության դեպքում նրան փոխարինում է Բաժնի գլխավոր մասնագետներից մեկը:</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1.4 Աշխատավայր</w:t>
      </w:r>
    </w:p>
    <w:p w:rsidR="00E2045D" w:rsidRPr="00E2045D" w:rsidRDefault="00E2045D" w:rsidP="00E2045D">
      <w:pPr>
        <w:spacing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Հայաստան, ք. Երևան, Դավթաշեն, 4-րդ թաղամաս, 10/17 շենք</w:t>
      </w:r>
    </w:p>
    <w:p w:rsidR="00E2045D" w:rsidRPr="00E2045D" w:rsidRDefault="00E2045D" w:rsidP="00E2045D">
      <w:pPr>
        <w:spacing w:after="0" w:line="240" w:lineRule="auto"/>
        <w:rPr>
          <w:rFonts w:ascii="Times New Roman" w:eastAsia="Times New Roman" w:hAnsi="Times New Roman" w:cs="Times New Roman"/>
          <w:sz w:val="24"/>
          <w:szCs w:val="24"/>
        </w:rPr>
      </w:pPr>
      <w:r w:rsidRPr="00E2045D">
        <w:rPr>
          <w:rFonts w:ascii="Times New Roman" w:eastAsia="Times New Roman" w:hAnsi="Times New Roman" w:cs="Times New Roman"/>
          <w:sz w:val="24"/>
          <w:szCs w:val="24"/>
        </w:rPr>
        <w:pict>
          <v:rect id="_x0000_i1025" style="width:0;height:1.5pt" o:hralign="center" o:hrstd="t" o:hrnoshade="t" o:hr="t" fillcolor="black" stroked="f"/>
        </w:pic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2. Պաշտոնի բնութագիր</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E2045D" w:rsidRPr="00E2045D" w:rsidRDefault="00E2045D" w:rsidP="00E2045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իրականացնում է Հայաստանի Հանրապետության քաղաքացիություն ստանալու, Հայաստանի Հանրապետության քաղաքացիությունը դադարեցնելու վերաբերյալ դիմումների ընդունման (այդ թվում՝ ՀՀ արտաքին գործերի նախարարության միջոցով ստացված), ընթացքի վարման և իրականացված վարույթների արդյունքում եզրակացությունների կազմման աշխատանքները. </w:t>
      </w:r>
    </w:p>
    <w:p w:rsidR="00E2045D" w:rsidRPr="00E2045D" w:rsidRDefault="00E2045D" w:rsidP="00E2045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ՀՀ նախագահի կողմից ՀՀ քաղաքացիություն ստանալու դիմումները բավարարելու դեպքում՝ իրականացնում է երդման արարողության անցկացման, իսկ դադարեցնելու դիմումները բավարարելու դեպքում՝ համապատասխան տեղեկանքների տրամադրման,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w:t>
      </w:r>
    </w:p>
    <w:p w:rsidR="00E2045D" w:rsidRPr="00E2045D" w:rsidRDefault="00E2045D" w:rsidP="00E2045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lastRenderedPageBreak/>
        <w:t>ՀՀ քաղաքացիություն ստանալու կամ դադարեցնելու դիմումները բավարարելու կամ մերժելու դեպքերում իրականացնում է դիմումատուների ծանուցման հետ կապված աշխատանքները։</w:t>
      </w:r>
    </w:p>
    <w:p w:rsidR="00E2045D" w:rsidRPr="00E2045D" w:rsidRDefault="00E2045D" w:rsidP="00E2045D">
      <w:pPr>
        <w:spacing w:after="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Իրավունքները.</w:t>
      </w:r>
    </w:p>
    <w:p w:rsidR="00E2045D" w:rsidRPr="00E2045D" w:rsidRDefault="00E2045D" w:rsidP="00E2045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անձի քաղաքացի հանդիսանալու կամ քաղաքացիության բացակայության փաստը ստուգելու գործընթացում կատարել հարցումներ, այդ թվում՝ նաև օտարերկրյա պետություններ, քաղաքացիներից, պետական, տեղական ինքնակառավարման մարմիններից և այլ կազմակերպություններից պահանջել և ստանալ լրացուցիչ փաստաթղթեր, նյութեր․</w:t>
      </w:r>
    </w:p>
    <w:p w:rsidR="00E2045D" w:rsidRPr="00E2045D" w:rsidRDefault="00E2045D" w:rsidP="00E2045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քաղաքացիություն ստանալու կամ դադարեցնելու դիմումների քննարկման նպատակով Ծառայության մյուս կառուցվածքային ստորաբաժանումներից և Ծառայությանը ենթակա կազմակերպություններից պահանջել և ստանալ լրացուցիչ տեղեկատվություն, այդ թվում՝ Հայաստանի Հանրապետությունում օրինական հիմքերով բնակվելու/գտնվելու վերաբերյալ․</w:t>
      </w:r>
    </w:p>
    <w:p w:rsidR="00E2045D" w:rsidRPr="00E2045D" w:rsidRDefault="00E2045D" w:rsidP="00E2045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մասնակցել ՀՀ պետական և տեղական ինքնակառարվարման մարմիններում, ՀՀ-ում գործող միջազգային և հասարակական կազմակերպություններում  քաղաքացիությանն առնչվող հարցերի վերաբերյալ քննարկումներին։</w:t>
      </w:r>
    </w:p>
    <w:p w:rsidR="00E2045D" w:rsidRPr="00E2045D" w:rsidRDefault="00E2045D" w:rsidP="00E2045D">
      <w:pPr>
        <w:spacing w:after="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Պարտականությունները.</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 xml:space="preserve">ընդունել, ուսումնասիրել 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w:t>
      </w:r>
      <w:r w:rsidRPr="00E2045D">
        <w:rPr>
          <w:rFonts w:ascii="Times New Roman" w:eastAsia="Times New Roman" w:hAnsi="Times New Roman" w:cs="Times New Roman"/>
          <w:color w:val="000000"/>
          <w:sz w:val="27"/>
          <w:szCs w:val="27"/>
        </w:rPr>
        <w:lastRenderedPageBreak/>
        <w:t>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ձևավորել և նրան տրամադրել կամ դիմում-հարցաթերթում նրա կողմից լրացված էլեկտրոնային փոստի հասցեին ուղարկել անհատական ծածկագիր.</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գործի ընթացքը շարունակելու նպատակով կատարել համապատասխան ստուգումներ (այդ թվում՝ ՆԳՆ տեղեկատվական համակարգերով),</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կատարել հարցումներ 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 ուղարկել անձի վերաբերյալ բնակչության պետական ռեգիստրում առկա նախկինում փոփոխության ենթարկված տվյալները․</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ամփոփել ստացված նյութերը, կարծիքները, իրավասու մարմինների դիրքորոշումները, դրանց հիման վրա կազմել եզրակացություն, կազմած բացասական եզրակացությունները՝ Քաղաքացիության հարցերով միջգերատեսչական հանձնաժողով ուղարկելու համար․</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p>
    <w:p w:rsidR="00E2045D" w:rsidRPr="00E2045D" w:rsidRDefault="00E2045D" w:rsidP="00E2045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համապատասխան որոշում, ուղարկել ծանուցումներ, վերջնական որոշում կազմելու նպատակով ուղարկել քաղաքացիության հարցերով </w:t>
      </w:r>
      <w:r w:rsidRPr="00E2045D">
        <w:rPr>
          <w:rFonts w:ascii="Times New Roman" w:eastAsia="Times New Roman" w:hAnsi="Times New Roman" w:cs="Times New Roman"/>
          <w:color w:val="000000"/>
          <w:sz w:val="27"/>
          <w:szCs w:val="27"/>
        </w:rPr>
        <w:lastRenderedPageBreak/>
        <w:t>միջգերատեսչական հանձնաժողով և անձի քաղաքացիությունը դադարեցնելու մասին հրամանագիրն ուժը կորցրած ճանաչելու վերաբերյալ ներկայացնել առաջարկություն անձի քաղաքացիությունը դադարեցնելու մասին Նախագահի հրամանագիրն ուժը կորցրած ճանաչելու վերաբերյալ։</w:t>
      </w:r>
    </w:p>
    <w:p w:rsidR="00E2045D" w:rsidRPr="00E2045D" w:rsidRDefault="00E2045D" w:rsidP="00E2045D">
      <w:pPr>
        <w:spacing w:after="0" w:line="240" w:lineRule="auto"/>
        <w:rPr>
          <w:rFonts w:ascii="Times New Roman" w:eastAsia="Times New Roman" w:hAnsi="Times New Roman" w:cs="Times New Roman"/>
          <w:sz w:val="24"/>
          <w:szCs w:val="24"/>
        </w:rPr>
      </w:pPr>
      <w:r w:rsidRPr="00E2045D">
        <w:rPr>
          <w:rFonts w:ascii="Times New Roman" w:eastAsia="Times New Roman" w:hAnsi="Times New Roman" w:cs="Times New Roman"/>
          <w:sz w:val="24"/>
          <w:szCs w:val="24"/>
        </w:rPr>
        <w:pict>
          <v:rect id="_x0000_i1026" style="width:0;height:1.5pt" o:hralign="center" o:hrstd="t" o:hrnoshade="t" o:hr="t" fillcolor="black" stroked="f"/>
        </w:pic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3 Պաշտոնին ներկայացվող պահանջներ</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3.1 Կրթություն, որակավորման աստիճանը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Բարձրագույն կրթություն</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3.2 Մասնագիտական գիտելիքները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3.3 Աշխատանքային ստաժ, աշխատանքի բնագավառում փորձը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3.4 Անհրաժեշտ կոմպետենցիաներ</w:t>
      </w:r>
    </w:p>
    <w:p w:rsidR="00E2045D" w:rsidRPr="00E2045D" w:rsidRDefault="00E2045D" w:rsidP="00E2045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ԸՆԴՀԱՆՐԱԿԱՆ</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Խնդրի լուծում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Հաշվետվությունների մշակում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Բարեվարքություն</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Տեղեկատվության հավաքագրում, վերլուծություն</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Ծրագրերի մշակում</w:t>
      </w:r>
    </w:p>
    <w:p w:rsidR="00E2045D" w:rsidRPr="00E2045D" w:rsidRDefault="00E2045D" w:rsidP="00E2045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ԸՆՏՐԱՆՔԱՅԻՆ</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Բանակցությունների վարում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Փոփոխությունների կառավարում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Ծառայությունների մատուցում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Ժամանակի կառավարում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Ելույթների նախապատրաստում և կազմակերպում</w:t>
      </w:r>
    </w:p>
    <w:p w:rsidR="00E2045D" w:rsidRPr="00E2045D" w:rsidRDefault="00E2045D" w:rsidP="00E2045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Փաստաթղթերի նախապատրաստում</w:t>
      </w:r>
    </w:p>
    <w:p w:rsidR="00E2045D" w:rsidRPr="00E2045D" w:rsidRDefault="00E2045D" w:rsidP="00E2045D">
      <w:pPr>
        <w:spacing w:after="0" w:line="240" w:lineRule="auto"/>
        <w:rPr>
          <w:rFonts w:ascii="Times New Roman" w:eastAsia="Times New Roman" w:hAnsi="Times New Roman" w:cs="Times New Roman"/>
          <w:sz w:val="24"/>
          <w:szCs w:val="24"/>
        </w:rPr>
      </w:pPr>
      <w:r w:rsidRPr="00E2045D">
        <w:rPr>
          <w:rFonts w:ascii="Times New Roman" w:eastAsia="Times New Roman" w:hAnsi="Times New Roman" w:cs="Times New Roman"/>
          <w:sz w:val="24"/>
          <w:szCs w:val="24"/>
        </w:rPr>
        <w:pict>
          <v:rect id="_x0000_i1027" style="width:0;height:1.5pt" o:hralign="center" o:hrstd="t" o:hrnoshade="t" o:hr="t" fillcolor="black" stroked="f"/>
        </w:pic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4 Կազմակերպական շրջանակ</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lastRenderedPageBreak/>
        <w:t>4.1 Աշխատանքի կազմակերպման և ղեկավարման պատասխանատվությունը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Պատասխանատու է կառուցվածքային ստորաբաժանման աշխատանքների բնույթով պայմանավորված մասնագիտական գործունեության անմիջական արդյունքի համար։</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4.2 Որոշումներ կայացնելու լիազորությունները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4.3 Գործունեության ազդեցությունը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4.4 Շփումները և ներկայացուցչությունը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Իր իրավասությունների շրջանակներում շփվում և որպես ներկայացուցիչ հանդես է գալիս տվյալ մարմնի ներսում այլ կառուցվածքային ստորաբաժանումների, այլ մարմինների ներկայացուցիչների հետ, հանդես է գալիս պետական մարմինների և միջազգային կազմակերպությունների ներկայացուցիչների մասնակցությամբ ձևավորված աշխատանքային խմբերում:</w:t>
      </w:r>
    </w:p>
    <w:p w:rsidR="00E2045D" w:rsidRPr="00E2045D" w:rsidRDefault="00E2045D" w:rsidP="00E2045D">
      <w:pPr>
        <w:spacing w:after="150"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b/>
          <w:bCs/>
          <w:color w:val="000000"/>
          <w:sz w:val="27"/>
          <w:szCs w:val="27"/>
        </w:rPr>
        <w:t>4.5 Խնդիրների բարդությունը և դրանց լուծումը</w:t>
      </w:r>
    </w:p>
    <w:p w:rsidR="00E2045D" w:rsidRPr="00E2045D" w:rsidRDefault="00E2045D" w:rsidP="00E2045D">
      <w:pPr>
        <w:spacing w:before="100" w:beforeAutospacing="1" w:after="100" w:afterAutospacing="1" w:line="240" w:lineRule="auto"/>
        <w:rPr>
          <w:rFonts w:ascii="Times New Roman" w:eastAsia="Times New Roman" w:hAnsi="Times New Roman" w:cs="Times New Roman"/>
          <w:color w:val="000000"/>
          <w:sz w:val="27"/>
          <w:szCs w:val="27"/>
        </w:rPr>
      </w:pPr>
      <w:r w:rsidRPr="00E2045D">
        <w:rPr>
          <w:rFonts w:ascii="Times New Roman" w:eastAsia="Times New Roman" w:hAnsi="Times New Roman" w:cs="Times New Roman"/>
          <w:color w:val="000000"/>
          <w:sz w:val="27"/>
          <w:szCs w:val="27"/>
        </w:rPr>
        <w:t>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w:t>
      </w:r>
    </w:p>
    <w:p w:rsidR="00BF3875" w:rsidRDefault="00BF3875">
      <w:bookmarkStart w:id="0" w:name="_GoBack"/>
      <w:bookmarkEnd w:id="0"/>
    </w:p>
    <w:sectPr w:rsidR="00BF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74D8"/>
    <w:multiLevelType w:val="multilevel"/>
    <w:tmpl w:val="C17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623F7"/>
    <w:multiLevelType w:val="multilevel"/>
    <w:tmpl w:val="C9A8E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40CCF"/>
    <w:multiLevelType w:val="multilevel"/>
    <w:tmpl w:val="4BD8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295A41"/>
    <w:multiLevelType w:val="multilevel"/>
    <w:tmpl w:val="806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39"/>
    <w:rsid w:val="009F2D39"/>
    <w:rsid w:val="00BF3875"/>
    <w:rsid w:val="00E2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4273">
      <w:bodyDiv w:val="1"/>
      <w:marLeft w:val="0"/>
      <w:marRight w:val="0"/>
      <w:marTop w:val="0"/>
      <w:marBottom w:val="0"/>
      <w:divBdr>
        <w:top w:val="none" w:sz="0" w:space="0" w:color="auto"/>
        <w:left w:val="none" w:sz="0" w:space="0" w:color="auto"/>
        <w:bottom w:val="none" w:sz="0" w:space="0" w:color="auto"/>
        <w:right w:val="none" w:sz="0" w:space="0" w:color="auto"/>
      </w:divBdr>
      <w:divsChild>
        <w:div w:id="373769918">
          <w:marLeft w:val="0"/>
          <w:marRight w:val="0"/>
          <w:marTop w:val="450"/>
          <w:marBottom w:val="450"/>
          <w:divBdr>
            <w:top w:val="none" w:sz="0" w:space="0" w:color="auto"/>
            <w:left w:val="none" w:sz="0" w:space="0" w:color="auto"/>
            <w:bottom w:val="none" w:sz="0" w:space="0" w:color="auto"/>
            <w:right w:val="none" w:sz="0" w:space="0" w:color="auto"/>
          </w:divBdr>
          <w:divsChild>
            <w:div w:id="1169979647">
              <w:marLeft w:val="0"/>
              <w:marRight w:val="0"/>
              <w:marTop w:val="0"/>
              <w:marBottom w:val="150"/>
              <w:divBdr>
                <w:top w:val="none" w:sz="0" w:space="0" w:color="auto"/>
                <w:left w:val="none" w:sz="0" w:space="0" w:color="auto"/>
                <w:bottom w:val="none" w:sz="0" w:space="0" w:color="auto"/>
                <w:right w:val="none" w:sz="0" w:space="0" w:color="auto"/>
              </w:divBdr>
            </w:div>
            <w:div w:id="1738941230">
              <w:marLeft w:val="0"/>
              <w:marRight w:val="0"/>
              <w:marTop w:val="0"/>
              <w:marBottom w:val="150"/>
              <w:divBdr>
                <w:top w:val="none" w:sz="0" w:space="0" w:color="auto"/>
                <w:left w:val="none" w:sz="0" w:space="0" w:color="auto"/>
                <w:bottom w:val="none" w:sz="0" w:space="0" w:color="auto"/>
                <w:right w:val="none" w:sz="0" w:space="0" w:color="auto"/>
              </w:divBdr>
            </w:div>
            <w:div w:id="1060832709">
              <w:marLeft w:val="0"/>
              <w:marRight w:val="0"/>
              <w:marTop w:val="0"/>
              <w:marBottom w:val="150"/>
              <w:divBdr>
                <w:top w:val="none" w:sz="0" w:space="0" w:color="auto"/>
                <w:left w:val="none" w:sz="0" w:space="0" w:color="auto"/>
                <w:bottom w:val="none" w:sz="0" w:space="0" w:color="auto"/>
                <w:right w:val="none" w:sz="0" w:space="0" w:color="auto"/>
              </w:divBdr>
            </w:div>
            <w:div w:id="1653605213">
              <w:marLeft w:val="0"/>
              <w:marRight w:val="0"/>
              <w:marTop w:val="0"/>
              <w:marBottom w:val="150"/>
              <w:divBdr>
                <w:top w:val="none" w:sz="0" w:space="0" w:color="auto"/>
                <w:left w:val="none" w:sz="0" w:space="0" w:color="auto"/>
                <w:bottom w:val="none" w:sz="0" w:space="0" w:color="auto"/>
                <w:right w:val="none" w:sz="0" w:space="0" w:color="auto"/>
              </w:divBdr>
            </w:div>
            <w:div w:id="480385076">
              <w:marLeft w:val="0"/>
              <w:marRight w:val="0"/>
              <w:marTop w:val="0"/>
              <w:marBottom w:val="150"/>
              <w:divBdr>
                <w:top w:val="none" w:sz="0" w:space="0" w:color="auto"/>
                <w:left w:val="none" w:sz="0" w:space="0" w:color="auto"/>
                <w:bottom w:val="none" w:sz="0" w:space="0" w:color="auto"/>
                <w:right w:val="none" w:sz="0" w:space="0" w:color="auto"/>
              </w:divBdr>
            </w:div>
          </w:divsChild>
        </w:div>
        <w:div w:id="2094812866">
          <w:marLeft w:val="0"/>
          <w:marRight w:val="0"/>
          <w:marTop w:val="450"/>
          <w:marBottom w:val="450"/>
          <w:divBdr>
            <w:top w:val="none" w:sz="0" w:space="0" w:color="auto"/>
            <w:left w:val="none" w:sz="0" w:space="0" w:color="auto"/>
            <w:bottom w:val="none" w:sz="0" w:space="0" w:color="auto"/>
            <w:right w:val="none" w:sz="0" w:space="0" w:color="auto"/>
          </w:divBdr>
          <w:divsChild>
            <w:div w:id="2147043686">
              <w:marLeft w:val="0"/>
              <w:marRight w:val="0"/>
              <w:marTop w:val="0"/>
              <w:marBottom w:val="150"/>
              <w:divBdr>
                <w:top w:val="none" w:sz="0" w:space="0" w:color="auto"/>
                <w:left w:val="none" w:sz="0" w:space="0" w:color="auto"/>
                <w:bottom w:val="none" w:sz="0" w:space="0" w:color="auto"/>
                <w:right w:val="none" w:sz="0" w:space="0" w:color="auto"/>
              </w:divBdr>
            </w:div>
            <w:div w:id="1553422994">
              <w:marLeft w:val="0"/>
              <w:marRight w:val="0"/>
              <w:marTop w:val="0"/>
              <w:marBottom w:val="150"/>
              <w:divBdr>
                <w:top w:val="none" w:sz="0" w:space="0" w:color="auto"/>
                <w:left w:val="none" w:sz="0" w:space="0" w:color="auto"/>
                <w:bottom w:val="none" w:sz="0" w:space="0" w:color="auto"/>
                <w:right w:val="none" w:sz="0" w:space="0" w:color="auto"/>
              </w:divBdr>
            </w:div>
          </w:divsChild>
        </w:div>
        <w:div w:id="923294189">
          <w:marLeft w:val="0"/>
          <w:marRight w:val="0"/>
          <w:marTop w:val="450"/>
          <w:marBottom w:val="450"/>
          <w:divBdr>
            <w:top w:val="none" w:sz="0" w:space="0" w:color="auto"/>
            <w:left w:val="none" w:sz="0" w:space="0" w:color="auto"/>
            <w:bottom w:val="none" w:sz="0" w:space="0" w:color="auto"/>
            <w:right w:val="none" w:sz="0" w:space="0" w:color="auto"/>
          </w:divBdr>
          <w:divsChild>
            <w:div w:id="2096125248">
              <w:marLeft w:val="0"/>
              <w:marRight w:val="0"/>
              <w:marTop w:val="0"/>
              <w:marBottom w:val="150"/>
              <w:divBdr>
                <w:top w:val="none" w:sz="0" w:space="0" w:color="auto"/>
                <w:left w:val="none" w:sz="0" w:space="0" w:color="auto"/>
                <w:bottom w:val="none" w:sz="0" w:space="0" w:color="auto"/>
                <w:right w:val="none" w:sz="0" w:space="0" w:color="auto"/>
              </w:divBdr>
            </w:div>
            <w:div w:id="576017230">
              <w:marLeft w:val="0"/>
              <w:marRight w:val="0"/>
              <w:marTop w:val="0"/>
              <w:marBottom w:val="150"/>
              <w:divBdr>
                <w:top w:val="none" w:sz="0" w:space="0" w:color="auto"/>
                <w:left w:val="none" w:sz="0" w:space="0" w:color="auto"/>
                <w:bottom w:val="none" w:sz="0" w:space="0" w:color="auto"/>
                <w:right w:val="none" w:sz="0" w:space="0" w:color="auto"/>
              </w:divBdr>
            </w:div>
            <w:div w:id="81340209">
              <w:marLeft w:val="0"/>
              <w:marRight w:val="0"/>
              <w:marTop w:val="0"/>
              <w:marBottom w:val="150"/>
              <w:divBdr>
                <w:top w:val="none" w:sz="0" w:space="0" w:color="auto"/>
                <w:left w:val="none" w:sz="0" w:space="0" w:color="auto"/>
                <w:bottom w:val="none" w:sz="0" w:space="0" w:color="auto"/>
                <w:right w:val="none" w:sz="0" w:space="0" w:color="auto"/>
              </w:divBdr>
            </w:div>
            <w:div w:id="140656748">
              <w:marLeft w:val="0"/>
              <w:marRight w:val="0"/>
              <w:marTop w:val="0"/>
              <w:marBottom w:val="150"/>
              <w:divBdr>
                <w:top w:val="none" w:sz="0" w:space="0" w:color="auto"/>
                <w:left w:val="none" w:sz="0" w:space="0" w:color="auto"/>
                <w:bottom w:val="none" w:sz="0" w:space="0" w:color="auto"/>
                <w:right w:val="none" w:sz="0" w:space="0" w:color="auto"/>
              </w:divBdr>
            </w:div>
            <w:div w:id="2039158943">
              <w:marLeft w:val="0"/>
              <w:marRight w:val="0"/>
              <w:marTop w:val="0"/>
              <w:marBottom w:val="150"/>
              <w:divBdr>
                <w:top w:val="none" w:sz="0" w:space="0" w:color="auto"/>
                <w:left w:val="none" w:sz="0" w:space="0" w:color="auto"/>
                <w:bottom w:val="none" w:sz="0" w:space="0" w:color="auto"/>
                <w:right w:val="none" w:sz="0" w:space="0" w:color="auto"/>
              </w:divBdr>
            </w:div>
          </w:divsChild>
        </w:div>
        <w:div w:id="2065636241">
          <w:marLeft w:val="0"/>
          <w:marRight w:val="0"/>
          <w:marTop w:val="450"/>
          <w:marBottom w:val="450"/>
          <w:divBdr>
            <w:top w:val="none" w:sz="0" w:space="0" w:color="auto"/>
            <w:left w:val="none" w:sz="0" w:space="0" w:color="auto"/>
            <w:bottom w:val="none" w:sz="0" w:space="0" w:color="auto"/>
            <w:right w:val="none" w:sz="0" w:space="0" w:color="auto"/>
          </w:divBdr>
          <w:divsChild>
            <w:div w:id="1846626773">
              <w:marLeft w:val="0"/>
              <w:marRight w:val="0"/>
              <w:marTop w:val="0"/>
              <w:marBottom w:val="150"/>
              <w:divBdr>
                <w:top w:val="none" w:sz="0" w:space="0" w:color="auto"/>
                <w:left w:val="none" w:sz="0" w:space="0" w:color="auto"/>
                <w:bottom w:val="none" w:sz="0" w:space="0" w:color="auto"/>
                <w:right w:val="none" w:sz="0" w:space="0" w:color="auto"/>
              </w:divBdr>
            </w:div>
            <w:div w:id="2085452295">
              <w:marLeft w:val="0"/>
              <w:marRight w:val="0"/>
              <w:marTop w:val="0"/>
              <w:marBottom w:val="150"/>
              <w:divBdr>
                <w:top w:val="none" w:sz="0" w:space="0" w:color="auto"/>
                <w:left w:val="none" w:sz="0" w:space="0" w:color="auto"/>
                <w:bottom w:val="none" w:sz="0" w:space="0" w:color="auto"/>
                <w:right w:val="none" w:sz="0" w:space="0" w:color="auto"/>
              </w:divBdr>
            </w:div>
            <w:div w:id="123043697">
              <w:marLeft w:val="0"/>
              <w:marRight w:val="0"/>
              <w:marTop w:val="0"/>
              <w:marBottom w:val="150"/>
              <w:divBdr>
                <w:top w:val="none" w:sz="0" w:space="0" w:color="auto"/>
                <w:left w:val="none" w:sz="0" w:space="0" w:color="auto"/>
                <w:bottom w:val="none" w:sz="0" w:space="0" w:color="auto"/>
                <w:right w:val="none" w:sz="0" w:space="0" w:color="auto"/>
              </w:divBdr>
            </w:div>
            <w:div w:id="759762282">
              <w:marLeft w:val="0"/>
              <w:marRight w:val="0"/>
              <w:marTop w:val="0"/>
              <w:marBottom w:val="150"/>
              <w:divBdr>
                <w:top w:val="none" w:sz="0" w:space="0" w:color="auto"/>
                <w:left w:val="none" w:sz="0" w:space="0" w:color="auto"/>
                <w:bottom w:val="none" w:sz="0" w:space="0" w:color="auto"/>
                <w:right w:val="none" w:sz="0" w:space="0" w:color="auto"/>
              </w:divBdr>
            </w:div>
            <w:div w:id="773135500">
              <w:marLeft w:val="0"/>
              <w:marRight w:val="0"/>
              <w:marTop w:val="0"/>
              <w:marBottom w:val="150"/>
              <w:divBdr>
                <w:top w:val="none" w:sz="0" w:space="0" w:color="auto"/>
                <w:left w:val="none" w:sz="0" w:space="0" w:color="auto"/>
                <w:bottom w:val="none" w:sz="0" w:space="0" w:color="auto"/>
                <w:right w:val="none" w:sz="0" w:space="0" w:color="auto"/>
              </w:divBdr>
            </w:div>
            <w:div w:id="1069764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2024-05-15T06:55:00Z</dcterms:created>
  <dcterms:modified xsi:type="dcterms:W3CDTF">2024-05-15T06:55:00Z</dcterms:modified>
</cp:coreProperties>
</file>