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C1E3F" w14:textId="77777777" w:rsidR="00637760" w:rsidRPr="00633096" w:rsidRDefault="00637760" w:rsidP="00637760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97528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57B13226" w14:textId="77777777" w:rsidR="00637760" w:rsidRPr="00633096" w:rsidRDefault="00637760" w:rsidP="0063776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43DDBEC9" w14:textId="77777777" w:rsidR="00637760" w:rsidRPr="00633096" w:rsidRDefault="00637760" w:rsidP="0063776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5D413D4B" w14:textId="77777777" w:rsidR="00507191" w:rsidRPr="0012441E" w:rsidRDefault="00507191" w:rsidP="00507191">
      <w:pPr>
        <w:rPr>
          <w:rFonts w:ascii="GHEA Grapalat" w:hAnsi="GHEA Grapalat"/>
          <w:sz w:val="20"/>
          <w:szCs w:val="20"/>
          <w:lang w:val="hy-AM"/>
        </w:rPr>
      </w:pPr>
    </w:p>
    <w:p w14:paraId="2AD94A47" w14:textId="77777777" w:rsidR="00507191" w:rsidRPr="0012441E" w:rsidRDefault="00507191" w:rsidP="0050719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ՓՐԿԱՐԱՐ ԾԱՌԱՅՈՒԹՅԱՆ ՊԱՇՏՈՆԻ ԱՆՁՆԱԳԻՐ</w:t>
      </w:r>
    </w:p>
    <w:p w14:paraId="6D034C13" w14:textId="77777777" w:rsidR="00507191" w:rsidRPr="0012441E" w:rsidRDefault="00507191" w:rsidP="0050719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8A5D47" w14:textId="77777777" w:rsidR="00507191" w:rsidRPr="0012441E" w:rsidRDefault="00507191" w:rsidP="0050719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12947AF" w14:textId="77777777" w:rsidR="00507191" w:rsidRPr="0012441E" w:rsidRDefault="00507191" w:rsidP="0050719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ԱՐԱԳԱԾՈՏՆԻ</w:t>
      </w:r>
      <w:r w:rsidRPr="009035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ՄԱՐԶԱՅԻՆ ՓՐԿԱՐԱՐԱԿԱՆ ՎԱՐՉՈՒԹՅԱՆ</w:t>
      </w:r>
    </w:p>
    <w:p w14:paraId="27AFC4B7" w14:textId="77777777" w:rsidR="00507191" w:rsidRPr="0012441E" w:rsidRDefault="00507191" w:rsidP="0050719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 ՃԳՆԱԺԱՄԱՅԻՆ ԿԱՌԱՎԱՐՄԱՆ </w:t>
      </w:r>
      <w:r w:rsidRPr="003268C4">
        <w:rPr>
          <w:rFonts w:ascii="GHEA Grapalat" w:hAnsi="GHEA Grapalat"/>
          <w:b/>
          <w:sz w:val="20"/>
          <w:szCs w:val="20"/>
          <w:lang w:val="hy-AM"/>
        </w:rPr>
        <w:t>ԿԵՆՏՐՈՆԻ ՕՊԵՐԱՏԻՎ ՀԵՐԹԱՊԱՀ ՀԵՐԹԱՓՈԽԻ</w:t>
      </w:r>
      <w:r w:rsidRPr="003268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41469">
        <w:rPr>
          <w:rFonts w:ascii="GHEA Grapalat" w:hAnsi="GHEA Grapalat"/>
          <w:b/>
          <w:sz w:val="20"/>
          <w:szCs w:val="20"/>
          <w:lang w:val="hy-AM"/>
        </w:rPr>
        <w:t>ԿՐՏՍԵՐ ՀՐԱՀԱՆԳԻՉ</w:t>
      </w: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1D1A668B" w14:textId="77777777" w:rsidR="00507191" w:rsidRPr="0012441E" w:rsidRDefault="00507191" w:rsidP="0050719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8DC9B1B" w14:textId="77777777" w:rsidR="00507191" w:rsidRPr="0012441E" w:rsidRDefault="00507191" w:rsidP="0050719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2372A45" w14:textId="77777777" w:rsidR="00507191" w:rsidRPr="00637760" w:rsidRDefault="00507191" w:rsidP="00637760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2441E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95D77E3" w14:textId="0A9EEC19" w:rsidR="00507191" w:rsidRPr="00637760" w:rsidRDefault="00886C4C" w:rsidP="0063776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637760">
        <w:rPr>
          <w:rFonts w:ascii="GHEA Grapalat" w:hAnsi="GHEA Grapalat"/>
          <w:bCs/>
          <w:color w:val="000000"/>
          <w:sz w:val="20"/>
          <w:szCs w:val="20"/>
        </w:rPr>
        <w:t>Փ</w:t>
      </w:r>
      <w:r w:rsidR="00507191" w:rsidRPr="00637760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(այսուհետ՝ Ծառայություն) Արագածոտնի մարզային փրկարարական վարչության (այսուհետ՝ Վարչություն) Ճգնաժամային կառավարման կենտրոնի (այսուհետ՝ Կենտրոն) օպերատիվ հերթապահ հերթափոխի կրտսեր հրահանգիչ (ծածկագիր` </w:t>
      </w:r>
      <w:r w:rsidRPr="00637760">
        <w:rPr>
          <w:rFonts w:ascii="GHEA Grapalat" w:hAnsi="GHEA Grapalat"/>
          <w:bCs/>
          <w:color w:val="000000"/>
          <w:sz w:val="20"/>
          <w:szCs w:val="20"/>
        </w:rPr>
        <w:t>27-2ՓԾ-25.10-Կ-</w:t>
      </w:r>
      <w:r w:rsidR="00093DE4">
        <w:rPr>
          <w:rFonts w:ascii="GHEA Grapalat" w:hAnsi="GHEA Grapalat"/>
          <w:bCs/>
          <w:color w:val="000000"/>
          <w:sz w:val="20"/>
          <w:szCs w:val="20"/>
          <w:lang w:val="hy-AM"/>
        </w:rPr>
        <w:t>3</w:t>
      </w:r>
      <w:bookmarkStart w:id="1" w:name="_GoBack"/>
      <w:bookmarkEnd w:id="1"/>
      <w:r w:rsidR="00507191" w:rsidRPr="00637760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11CD2752" w14:textId="77777777" w:rsidR="00507191" w:rsidRPr="00637760" w:rsidRDefault="00507191" w:rsidP="00637760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37760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066A1EFA" w14:textId="77777777" w:rsidR="00507191" w:rsidRPr="00637760" w:rsidRDefault="00507191" w:rsidP="0063776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637760">
        <w:rPr>
          <w:rFonts w:ascii="GHEA Grapalat" w:hAnsi="GHEA Grapalat"/>
          <w:bCs/>
          <w:color w:val="000000"/>
          <w:sz w:val="20"/>
          <w:szCs w:val="20"/>
        </w:rPr>
        <w:t>Կրտսեր հրահանգիչը անմիջական ենթակա և հաշվետու է Բաժնի պետին.</w:t>
      </w:r>
    </w:p>
    <w:p w14:paraId="30331A6A" w14:textId="77777777" w:rsidR="00507191" w:rsidRPr="00637760" w:rsidRDefault="00507191" w:rsidP="00637760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37760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338913D3" w14:textId="0EFB37CE" w:rsidR="00507191" w:rsidRPr="00637760" w:rsidRDefault="00507191" w:rsidP="0063776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637760">
        <w:rPr>
          <w:rFonts w:ascii="GHEA Grapalat" w:hAnsi="GHEA Grapalat"/>
          <w:bCs/>
          <w:color w:val="000000"/>
          <w:sz w:val="20"/>
          <w:szCs w:val="20"/>
        </w:rPr>
        <w:t>Կրտսեր հրահանգիչը անմիջականորեն ենթակա ծառայող</w:t>
      </w:r>
      <w:r w:rsidRPr="00637760">
        <w:rPr>
          <w:rFonts w:ascii="GHEA Grapalat" w:hAnsi="GHEA Grapalat"/>
          <w:bCs/>
          <w:color w:val="000000"/>
          <w:sz w:val="20"/>
          <w:szCs w:val="20"/>
        </w:rPr>
        <w:softHyphen/>
      </w:r>
      <w:r w:rsidRPr="00637760">
        <w:rPr>
          <w:rFonts w:ascii="GHEA Grapalat" w:hAnsi="GHEA Grapalat"/>
          <w:bCs/>
          <w:color w:val="000000"/>
          <w:sz w:val="20"/>
          <w:szCs w:val="20"/>
        </w:rPr>
        <w:softHyphen/>
        <w:t>ներ չունի.</w:t>
      </w:r>
    </w:p>
    <w:p w14:paraId="2CCA4BC9" w14:textId="77777777" w:rsidR="00507191" w:rsidRPr="00637760" w:rsidRDefault="00507191" w:rsidP="00637760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37760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67CA3875" w14:textId="0CCFA63D" w:rsidR="005D3F0C" w:rsidRPr="00637760" w:rsidRDefault="00507191" w:rsidP="0063776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637760">
        <w:rPr>
          <w:rFonts w:ascii="GHEA Grapalat" w:hAnsi="GHEA Grapalat"/>
          <w:bCs/>
          <w:color w:val="000000"/>
          <w:sz w:val="20"/>
          <w:szCs w:val="20"/>
        </w:rPr>
        <w:t>Կրտսեր հրահանգչի բացակայության դեպքում նրան փոխարինում է մյուս կրտսեր հրահանգիչներից մեկը</w:t>
      </w:r>
      <w:r w:rsidR="00637760" w:rsidRPr="00637760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E20067A" w14:textId="77777777" w:rsidR="00637760" w:rsidRDefault="00D05B55" w:rsidP="00637760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37760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0A2F23BD" w14:textId="52F64E20" w:rsidR="00D05B55" w:rsidRPr="00637760" w:rsidRDefault="00A81312" w:rsidP="00637760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37760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քաղաք Աշտարակ, Մուղնի թաղամաս։</w:t>
      </w:r>
    </w:p>
    <w:p w14:paraId="4D7AB485" w14:textId="77777777" w:rsidR="009927BF" w:rsidRPr="002B257D" w:rsidRDefault="009927BF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76C2842" w14:textId="77777777" w:rsidR="00027A97" w:rsidRPr="00024C38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B5152EE" w14:textId="15292ABC" w:rsidR="00027A97" w:rsidRPr="00024C38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9E73E1D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746CD94" w14:textId="67592717" w:rsidR="008765EE" w:rsidRDefault="008765EE" w:rsidP="00637760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623D916B" w14:textId="77777777" w:rsidR="00637760" w:rsidRPr="008E2BB1" w:rsidRDefault="00637760" w:rsidP="00637760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24987F4" w14:textId="77777777" w:rsidR="00473146" w:rsidRPr="00637760" w:rsidRDefault="00886C4C" w:rsidP="0063776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37760">
        <w:rPr>
          <w:rFonts w:ascii="GHEA Grapalat" w:hAnsi="GHEA Grapalat"/>
          <w:sz w:val="20"/>
          <w:szCs w:val="20"/>
          <w:lang w:val="fr-FR"/>
        </w:rPr>
        <w:t>Կ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տարելու, կամ գե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զանցելու, ինչպես նաև ՃԿԿ առջև դրված խնդիր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473146" w:rsidRPr="00637760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9F13F4E" w14:textId="77777777" w:rsidR="00473146" w:rsidRPr="00473146" w:rsidRDefault="00473146" w:rsidP="0063776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37760">
        <w:rPr>
          <w:rFonts w:ascii="GHEA Grapalat" w:hAnsi="GHEA Grapalat"/>
          <w:sz w:val="20"/>
          <w:szCs w:val="20"/>
          <w:lang w:val="fr-FR"/>
        </w:rPr>
        <w:t xml:space="preserve">Ծառայության ներսում կառուցվածքային, տարածքային և այլ ստորաբաժանումների ծառայողների հետ շփվում ու հանդես է </w:t>
      </w:r>
      <w:r w:rsidRPr="00637760">
        <w:rPr>
          <w:rFonts w:ascii="GHEA Grapalat" w:hAnsi="GHEA Grapalat"/>
          <w:sz w:val="20"/>
          <w:szCs w:val="20"/>
          <w:lang w:val="fr-FR"/>
        </w:rPr>
        <w:lastRenderedPageBreak/>
        <w:t>գալիս որպես ներկայացուցիչ` իր լիա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զո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րու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թյունների շրջանակներում</w:t>
      </w:r>
      <w:r w:rsidRPr="00473146">
        <w:rPr>
          <w:rFonts w:ascii="GHEA Grapalat" w:hAnsi="GHEA Grapalat"/>
          <w:sz w:val="20"/>
          <w:szCs w:val="20"/>
          <w:lang w:val="fr-FR"/>
        </w:rPr>
        <w:t>.</w:t>
      </w:r>
    </w:p>
    <w:p w14:paraId="17167EDD" w14:textId="77777777" w:rsidR="00473146" w:rsidRPr="00473146" w:rsidRDefault="00473146" w:rsidP="0063776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37760">
        <w:rPr>
          <w:rFonts w:ascii="GHEA Grapalat" w:hAnsi="GHEA Grapalat"/>
          <w:sz w:val="20"/>
          <w:szCs w:val="20"/>
          <w:lang w:val="fr-FR"/>
        </w:rPr>
        <w:t>ՃԿԿ պետի հանձնարարությամբ մասնակցում է Վարչության ռազ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մավարական ու կազ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մա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կերպչական նշանակության խնդիր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րի բացահայտմանը, վերլուծ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մա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նը և գնահատմանը, ինչ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պես նաև դրանց ստեղ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ծա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գործական ու այլընտ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րան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քա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յին լուծումներ տա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լու աշխատանքներին.</w:t>
      </w:r>
    </w:p>
    <w:p w14:paraId="550DA180" w14:textId="77777777" w:rsidR="00473146" w:rsidRPr="00637760" w:rsidRDefault="00473146" w:rsidP="0063776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37760">
        <w:rPr>
          <w:rFonts w:ascii="GHEA Grapalat" w:hAnsi="GHEA Grapalat"/>
          <w:sz w:val="20"/>
          <w:szCs w:val="20"/>
          <w:lang w:val="fr-FR"/>
        </w:rPr>
        <w:t>Բացահայտում, վերլուծում և գնա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հատում է ՃԿԿ և իր առջև դրված գործա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ռույթ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րից բխող մաս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նա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գի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կան նշանակության խնդիր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ր, ինչպես նաև դրանց տալիս է ստեղ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ծա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գոր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ծական և այլընտ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րան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քա</w:t>
      </w:r>
      <w:r w:rsidRPr="00637760">
        <w:rPr>
          <w:rFonts w:ascii="GHEA Grapalat" w:hAnsi="GHEA Grapalat"/>
          <w:sz w:val="20"/>
          <w:szCs w:val="20"/>
          <w:lang w:val="fr-FR"/>
        </w:rPr>
        <w:softHyphen/>
        <w:t>յին լուծումներ կամ ապահովում այդ աշխատանքների կատարումը:</w:t>
      </w:r>
    </w:p>
    <w:p w14:paraId="06F994B4" w14:textId="77777777" w:rsidR="008E2BB1" w:rsidRPr="00637760" w:rsidRDefault="008E2BB1" w:rsidP="0063776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FCA71C4" w14:textId="77777777" w:rsidR="00505221" w:rsidRPr="001A0279" w:rsidRDefault="00505221" w:rsidP="009F071E">
      <w:pPr>
        <w:pStyle w:val="BodyTextIndent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5BA6C122" w14:textId="77777777" w:rsidR="00637760" w:rsidRPr="005B6B82" w:rsidRDefault="00637760" w:rsidP="00637760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450" w:hanging="45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2" w:name="_Hlk139497971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74C29A4" w14:textId="77777777" w:rsidR="00637760" w:rsidRPr="003C388B" w:rsidRDefault="00637760" w:rsidP="00637760">
      <w:pPr>
        <w:pStyle w:val="ListParagraph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FE64ED2" w14:textId="77777777" w:rsidR="00637760" w:rsidRPr="003C388B" w:rsidRDefault="00637760" w:rsidP="00637760">
      <w:pPr>
        <w:pStyle w:val="ListParagraph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16AAAC0" w14:textId="77777777" w:rsidR="00637760" w:rsidRPr="003C388B" w:rsidRDefault="00637760" w:rsidP="00637760">
      <w:pPr>
        <w:pStyle w:val="ListParagraph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4256722" w14:textId="77777777" w:rsidR="00637760" w:rsidRPr="003C388B" w:rsidRDefault="00637760" w:rsidP="00637760">
      <w:pPr>
        <w:pStyle w:val="ListParagraph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F265F6" w14:textId="77777777" w:rsidR="00637760" w:rsidRPr="003C388B" w:rsidRDefault="00637760" w:rsidP="00637760">
      <w:pPr>
        <w:pStyle w:val="ListParagraph"/>
        <w:numPr>
          <w:ilvl w:val="0"/>
          <w:numId w:val="10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3E4358" w14:textId="77777777" w:rsidR="00637760" w:rsidRPr="003C388B" w:rsidRDefault="00637760" w:rsidP="00637760">
      <w:pPr>
        <w:pStyle w:val="ListParagraph"/>
        <w:numPr>
          <w:ilvl w:val="0"/>
          <w:numId w:val="10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6AA4A8D" w14:textId="77777777" w:rsidR="00637760" w:rsidRPr="003C388B" w:rsidRDefault="00637760" w:rsidP="00637760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DFAFD47" w14:textId="77777777" w:rsidR="00637760" w:rsidRPr="003C388B" w:rsidRDefault="00637760" w:rsidP="00637760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0D388F4" w14:textId="77777777" w:rsidR="00637760" w:rsidRPr="003C388B" w:rsidRDefault="00637760" w:rsidP="00637760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6E39AB5D" w14:textId="77777777" w:rsidR="00637760" w:rsidRPr="003C388B" w:rsidRDefault="00637760" w:rsidP="00637760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5700DDD" w14:textId="77777777" w:rsidR="00637760" w:rsidRPr="003C388B" w:rsidRDefault="00637760" w:rsidP="00637760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bookmarkEnd w:id="2"/>
    <w:p w14:paraId="26D0B386" w14:textId="77777777" w:rsidR="00637760" w:rsidRPr="00633096" w:rsidRDefault="00637760" w:rsidP="0063776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7BB186B6" w14:textId="77777777" w:rsidR="00637760" w:rsidRDefault="00637760" w:rsidP="0063776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B16229F" w14:textId="3C0DE25B" w:rsidR="00AE5745" w:rsidRDefault="00AE5745" w:rsidP="0063776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7B3B2053" w14:textId="77777777" w:rsidR="004F5E6C" w:rsidRPr="0012441E" w:rsidRDefault="004F5E6C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65405F1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իր իրավասության սահմաններում մասնակցել արտակարգ իրավիճակների կանխման, դրանց հնարավոր հետևանքների նվազեցման, ինչպես նաև  քաղաքացիական պաշտպանության ոլորտին առնչվող պլանների, ծրագրերի և այլ իրավական ակտերի նախագծերի մշակմանը.</w:t>
      </w:r>
    </w:p>
    <w:p w14:paraId="0074B6B6" w14:textId="77777777" w:rsidR="009927BF" w:rsidRPr="00637760" w:rsidRDefault="002B257D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</w:t>
      </w:r>
      <w:r w:rsidR="009927BF" w:rsidRPr="00637760">
        <w:rPr>
          <w:rFonts w:ascii="GHEA Grapalat" w:hAnsi="GHEA Grapalat"/>
          <w:sz w:val="20"/>
          <w:szCs w:val="20"/>
        </w:rPr>
        <w:t xml:space="preserve"> օպերատիվ հարցերին վերաբերող հրամանների, կարգադրությունների և այլ փաստաթղթերի նախագծերի մշակ</w:t>
      </w:r>
      <w:r w:rsidRPr="00637760">
        <w:rPr>
          <w:rFonts w:ascii="GHEA Grapalat" w:hAnsi="GHEA Grapalat"/>
          <w:sz w:val="20"/>
          <w:szCs w:val="20"/>
        </w:rPr>
        <w:t>մանը.</w:t>
      </w:r>
    </w:p>
    <w:p w14:paraId="18921486" w14:textId="77777777" w:rsidR="009927BF" w:rsidRPr="00637760" w:rsidRDefault="002B257D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</w:t>
      </w:r>
      <w:r w:rsidR="009927BF" w:rsidRPr="00637760">
        <w:rPr>
          <w:rFonts w:ascii="GHEA Grapalat" w:hAnsi="GHEA Grapalat"/>
          <w:sz w:val="20"/>
          <w:szCs w:val="20"/>
        </w:rPr>
        <w:t xml:space="preserve"> Վարչության, ճգնաժամային կառավարման կենտրոնի գործունեության ընթացիկ և տարեկան պլանավորուման ու դրանց պահանջների կատարման ուղղությամբ աշխատանքներ</w:t>
      </w:r>
      <w:r w:rsidRPr="00637760">
        <w:rPr>
          <w:rFonts w:ascii="GHEA Grapalat" w:hAnsi="GHEA Grapalat"/>
          <w:sz w:val="20"/>
          <w:szCs w:val="20"/>
        </w:rPr>
        <w:t>ին</w:t>
      </w:r>
      <w:r w:rsidR="009927BF" w:rsidRPr="00637760">
        <w:rPr>
          <w:rFonts w:ascii="GHEA Grapalat" w:hAnsi="GHEA Grapalat"/>
          <w:sz w:val="20"/>
          <w:szCs w:val="20"/>
        </w:rPr>
        <w:t>.</w:t>
      </w:r>
    </w:p>
    <w:p w14:paraId="372A1932" w14:textId="77777777" w:rsidR="009927BF" w:rsidRPr="00637760" w:rsidRDefault="002B257D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 xml:space="preserve">մասնակցել </w:t>
      </w:r>
      <w:r w:rsidR="009927BF" w:rsidRPr="00637760">
        <w:rPr>
          <w:rFonts w:ascii="GHEA Grapalat" w:hAnsi="GHEA Grapalat"/>
          <w:sz w:val="20"/>
          <w:szCs w:val="20"/>
        </w:rPr>
        <w:t>Վարչության, ճգնաժամային կառավարման կենտրոնի կողմից կատարված աշխատանքների վերաբերյալ հաշվետվությունների մշակման աշխատանքներ</w:t>
      </w:r>
      <w:r w:rsidRPr="00637760">
        <w:rPr>
          <w:rFonts w:ascii="GHEA Grapalat" w:hAnsi="GHEA Grapalat"/>
          <w:sz w:val="20"/>
          <w:szCs w:val="20"/>
        </w:rPr>
        <w:t>ին</w:t>
      </w:r>
      <w:r w:rsidR="009927BF" w:rsidRPr="00637760">
        <w:rPr>
          <w:rFonts w:ascii="GHEA Grapalat" w:hAnsi="GHEA Grapalat"/>
          <w:sz w:val="20"/>
          <w:szCs w:val="20"/>
        </w:rPr>
        <w:t>.</w:t>
      </w:r>
    </w:p>
    <w:p w14:paraId="65156133" w14:textId="77777777" w:rsidR="009927BF" w:rsidRPr="00637760" w:rsidRDefault="002B257D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</w:t>
      </w:r>
      <w:r w:rsidR="009927BF" w:rsidRPr="00637760">
        <w:rPr>
          <w:rFonts w:ascii="GHEA Grapalat" w:hAnsi="GHEA Grapalat"/>
          <w:sz w:val="20"/>
          <w:szCs w:val="20"/>
        </w:rPr>
        <w:t xml:space="preserve"> մարզի մակարդակով անցկացվող ուսումնավարժությունների նախապատրաստման և անցկացման անհրաժեշտ փաստաթղթերի փաթեթ</w:t>
      </w:r>
      <w:r w:rsidRPr="00637760">
        <w:rPr>
          <w:rFonts w:ascii="GHEA Grapalat" w:hAnsi="GHEA Grapalat"/>
          <w:sz w:val="20"/>
          <w:szCs w:val="20"/>
        </w:rPr>
        <w:t>ի մշակմանը</w:t>
      </w:r>
      <w:r w:rsidR="009927BF" w:rsidRPr="00637760">
        <w:rPr>
          <w:rFonts w:ascii="GHEA Grapalat" w:hAnsi="GHEA Grapalat"/>
          <w:sz w:val="20"/>
          <w:szCs w:val="20"/>
        </w:rPr>
        <w:t>.</w:t>
      </w:r>
    </w:p>
    <w:p w14:paraId="003ED55F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058C49F3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 փրկարարական ծառայողների ծառայողական պատրաստության պարապմունքների անցկացմանը.</w:t>
      </w:r>
    </w:p>
    <w:p w14:paraId="71FD97BD" w14:textId="77777777" w:rsidR="00775226" w:rsidRPr="00637760" w:rsidRDefault="00775226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</w:t>
      </w:r>
      <w:r w:rsidR="009927BF" w:rsidRPr="00637760">
        <w:rPr>
          <w:rFonts w:ascii="GHEA Grapalat" w:hAnsi="GHEA Grapalat"/>
          <w:sz w:val="20"/>
          <w:szCs w:val="20"/>
        </w:rPr>
        <w:t xml:space="preserve"> արտակարգ իրավիճակներ առաջացնող երևույթների վերաբերյալ տվյալների բազայի ստեղծ</w:t>
      </w:r>
      <w:r w:rsidRPr="00637760">
        <w:rPr>
          <w:rFonts w:ascii="GHEA Grapalat" w:hAnsi="GHEA Grapalat"/>
          <w:sz w:val="20"/>
          <w:szCs w:val="20"/>
        </w:rPr>
        <w:t>ման աշխատանքներին.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</w:p>
    <w:p w14:paraId="28B3192C" w14:textId="77777777" w:rsidR="009927BF" w:rsidRPr="00637760" w:rsidRDefault="00775226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</w:t>
      </w:r>
      <w:r w:rsidR="009927BF" w:rsidRPr="00637760">
        <w:rPr>
          <w:rFonts w:ascii="GHEA Grapalat" w:hAnsi="GHEA Grapalat"/>
          <w:sz w:val="20"/>
          <w:szCs w:val="20"/>
        </w:rPr>
        <w:t xml:space="preserve"> մարզի տարածքում գրանցված արտակարգ իրավիճակների, դեպքերի, պատահարների վերլուծության աշխատանքներ</w:t>
      </w:r>
      <w:r w:rsidRPr="00637760">
        <w:rPr>
          <w:rFonts w:ascii="GHEA Grapalat" w:hAnsi="GHEA Grapalat"/>
          <w:sz w:val="20"/>
          <w:szCs w:val="20"/>
        </w:rPr>
        <w:t>ին</w:t>
      </w:r>
      <w:r w:rsidR="009927BF" w:rsidRPr="00637760">
        <w:rPr>
          <w:rFonts w:ascii="GHEA Grapalat" w:hAnsi="GHEA Grapalat"/>
          <w:sz w:val="20"/>
          <w:szCs w:val="20"/>
        </w:rPr>
        <w:t xml:space="preserve"> և սահմանված կարգով տրամադրել տեղեկատվություն</w:t>
      </w:r>
      <w:r w:rsidRPr="00637760">
        <w:rPr>
          <w:rFonts w:ascii="GHEA Grapalat" w:hAnsi="GHEA Grapalat"/>
          <w:sz w:val="20"/>
          <w:szCs w:val="20"/>
        </w:rPr>
        <w:t>.</w:t>
      </w:r>
    </w:p>
    <w:p w14:paraId="79D962B4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սահմանված կարգով բնակչությանը տրամադրել անհրաժեշտ տեղեկատվություն՝ տարաբնույթ արտակարգ իրավիճակներում վարվելակերպի կանոնների վերաբերյալ.</w:t>
      </w:r>
    </w:p>
    <w:p w14:paraId="23AC9CA9" w14:textId="77777777" w:rsidR="009927BF" w:rsidRPr="00637760" w:rsidRDefault="00775226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մասնակցել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արտակարգ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իրավիճակների</w:t>
      </w:r>
      <w:r w:rsidR="009927BF" w:rsidRPr="00637760">
        <w:rPr>
          <w:rFonts w:ascii="GHEA Grapalat" w:hAnsi="GHEA Grapalat"/>
          <w:sz w:val="20"/>
          <w:szCs w:val="20"/>
        </w:rPr>
        <w:t xml:space="preserve">, </w:t>
      </w:r>
      <w:r w:rsidR="009927BF" w:rsidRPr="00D906B6">
        <w:rPr>
          <w:rFonts w:ascii="GHEA Grapalat" w:hAnsi="GHEA Grapalat"/>
          <w:sz w:val="20"/>
          <w:szCs w:val="20"/>
        </w:rPr>
        <w:t>դեպքերի</w:t>
      </w:r>
      <w:r w:rsidR="009927BF" w:rsidRPr="00637760">
        <w:rPr>
          <w:rFonts w:ascii="GHEA Grapalat" w:hAnsi="GHEA Grapalat"/>
          <w:sz w:val="20"/>
          <w:szCs w:val="20"/>
        </w:rPr>
        <w:t xml:space="preserve">, </w:t>
      </w:r>
      <w:r w:rsidR="009927BF" w:rsidRPr="00D906B6">
        <w:rPr>
          <w:rFonts w:ascii="GHEA Grapalat" w:hAnsi="GHEA Grapalat"/>
          <w:sz w:val="20"/>
          <w:szCs w:val="20"/>
        </w:rPr>
        <w:t>պատահարների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վերլուծությ</w:t>
      </w:r>
      <w:r w:rsidR="009927BF">
        <w:rPr>
          <w:rFonts w:ascii="GHEA Grapalat" w:hAnsi="GHEA Grapalat"/>
          <w:sz w:val="20"/>
          <w:szCs w:val="20"/>
        </w:rPr>
        <w:t>ա</w:t>
      </w:r>
      <w:r w:rsidR="009927BF" w:rsidRPr="00D906B6">
        <w:rPr>
          <w:rFonts w:ascii="GHEA Grapalat" w:hAnsi="GHEA Grapalat"/>
          <w:sz w:val="20"/>
          <w:szCs w:val="20"/>
        </w:rPr>
        <w:t>ն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և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վիճակագրության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վար</w:t>
      </w:r>
      <w:r w:rsidR="009927BF">
        <w:rPr>
          <w:rFonts w:ascii="GHEA Grapalat" w:hAnsi="GHEA Grapalat"/>
          <w:sz w:val="20"/>
          <w:szCs w:val="20"/>
        </w:rPr>
        <w:t>ման</w:t>
      </w:r>
      <w:r w:rsidR="009927BF" w:rsidRPr="00637760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աշխատանքներին</w:t>
      </w:r>
      <w:r w:rsidR="009927BF" w:rsidRPr="00637760">
        <w:rPr>
          <w:rFonts w:ascii="GHEA Grapalat" w:hAnsi="GHEA Grapalat"/>
          <w:sz w:val="20"/>
          <w:szCs w:val="20"/>
        </w:rPr>
        <w:t>.</w:t>
      </w:r>
    </w:p>
    <w:p w14:paraId="3002D03E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906B6">
        <w:rPr>
          <w:rFonts w:ascii="GHEA Grapalat" w:hAnsi="GHEA Grapalat"/>
          <w:sz w:val="20"/>
          <w:szCs w:val="20"/>
        </w:rPr>
        <w:t>սահմանված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կարգով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ձեռք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բերել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տեղեկատվություն՝</w:t>
      </w:r>
      <w:r w:rsidRPr="00637760">
        <w:rPr>
          <w:rFonts w:ascii="GHEA Grapalat" w:hAnsi="GHEA Grapalat"/>
          <w:sz w:val="20"/>
          <w:szCs w:val="20"/>
        </w:rPr>
        <w:t xml:space="preserve"> մարզի հերթապահ ծառայությունների թվաքանակի, գտնվելու վայրի և պատրաստության վիճակի վերաբերյալ.</w:t>
      </w:r>
    </w:p>
    <w:p w14:paraId="76FBB3FC" w14:textId="77777777" w:rsidR="009927BF" w:rsidRPr="00637760" w:rsidRDefault="00775226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lastRenderedPageBreak/>
        <w:t xml:space="preserve">մասնակցել </w:t>
      </w:r>
      <w:r w:rsidR="009927BF" w:rsidRPr="00637760">
        <w:rPr>
          <w:rFonts w:ascii="GHEA Grapalat" w:hAnsi="GHEA Grapalat"/>
          <w:sz w:val="20"/>
          <w:szCs w:val="20"/>
        </w:rPr>
        <w:t xml:space="preserve"> տարաբնույթ արտակարգ դեպքերի, պատահարների սպառնալիքի կամ ծագման դեպքում արդյունավետ արձագանքման և արտակարգ իրավիճակի հետևանքների նվազեցման ուղղությամբ գործողություններ</w:t>
      </w:r>
      <w:r w:rsidRPr="00637760">
        <w:rPr>
          <w:rFonts w:ascii="GHEA Grapalat" w:hAnsi="GHEA Grapalat"/>
          <w:sz w:val="20"/>
          <w:szCs w:val="20"/>
        </w:rPr>
        <w:t>ին</w:t>
      </w:r>
      <w:r w:rsidR="009927BF" w:rsidRPr="00637760">
        <w:rPr>
          <w:rFonts w:ascii="GHEA Grapalat" w:hAnsi="GHEA Grapalat"/>
          <w:sz w:val="20"/>
          <w:szCs w:val="20"/>
        </w:rPr>
        <w:t xml:space="preserve">. </w:t>
      </w:r>
    </w:p>
    <w:p w14:paraId="3134C61B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իր իրավասության սահմաններում պահպանել և օգտագործել ճգնաժամային կառավարման կենտրոնին հանձնված պետական գույքը.</w:t>
      </w:r>
    </w:p>
    <w:p w14:paraId="50A0C184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422CB846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637760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637760">
        <w:rPr>
          <w:rFonts w:ascii="GHEA Grapalat" w:hAnsi="GHEA Grapalat"/>
          <w:sz w:val="20"/>
          <w:szCs w:val="20"/>
        </w:rPr>
        <w:t xml:space="preserve">. </w:t>
      </w:r>
    </w:p>
    <w:p w14:paraId="48A62EAB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637760">
        <w:rPr>
          <w:rFonts w:ascii="GHEA Grapalat" w:hAnsi="GHEA Grapalat"/>
          <w:sz w:val="20"/>
          <w:szCs w:val="20"/>
        </w:rPr>
        <w:t xml:space="preserve">. </w:t>
      </w:r>
    </w:p>
    <w:p w14:paraId="2A593CC6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637760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637760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637760">
        <w:rPr>
          <w:rFonts w:ascii="GHEA Grapalat" w:hAnsi="GHEA Grapalat"/>
          <w:sz w:val="20"/>
          <w:szCs w:val="20"/>
        </w:rPr>
        <w:t xml:space="preserve">. </w:t>
      </w:r>
    </w:p>
    <w:p w14:paraId="3C7D4BED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637760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637760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637760">
        <w:rPr>
          <w:rFonts w:ascii="GHEA Grapalat" w:hAnsi="GHEA Grapalat"/>
          <w:sz w:val="20"/>
          <w:szCs w:val="20"/>
        </w:rPr>
        <w:t>.</w:t>
      </w:r>
    </w:p>
    <w:p w14:paraId="2DD68E54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637760">
        <w:rPr>
          <w:rFonts w:ascii="GHEA Grapalat" w:hAnsi="GHEA Grapalat"/>
          <w:sz w:val="20"/>
          <w:szCs w:val="20"/>
        </w:rPr>
        <w:t>.</w:t>
      </w:r>
    </w:p>
    <w:p w14:paraId="1B1EEE15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637760">
        <w:rPr>
          <w:rFonts w:ascii="GHEA Grapalat" w:hAnsi="GHEA Grapalat"/>
          <w:sz w:val="20"/>
          <w:szCs w:val="20"/>
        </w:rPr>
        <w:t>.</w:t>
      </w:r>
    </w:p>
    <w:p w14:paraId="0CA04CA3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637760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637760">
        <w:rPr>
          <w:rFonts w:ascii="GHEA Grapalat" w:hAnsi="GHEA Grapalat"/>
          <w:sz w:val="20"/>
          <w:szCs w:val="20"/>
        </w:rPr>
        <w:t>:</w:t>
      </w:r>
    </w:p>
    <w:p w14:paraId="7CA8B4BF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6F2AF1AE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5D86886F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lastRenderedPageBreak/>
        <w:t>իրենց պարտականությունների կատարման համար ստանալ անհրաժեշտ լրիվ և հավաստի տեղեկատվություն.</w:t>
      </w:r>
    </w:p>
    <w:p w14:paraId="0D2CFDA4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120B44F6" w14:textId="77777777" w:rsidR="009927BF" w:rsidRPr="00637760" w:rsidRDefault="009927BF" w:rsidP="00637760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637760">
        <w:rPr>
          <w:rFonts w:ascii="GHEA Grapalat" w:hAnsi="GHEA Grapalat"/>
          <w:sz w:val="20"/>
          <w:szCs w:val="20"/>
        </w:rPr>
        <w:t>:</w:t>
      </w:r>
    </w:p>
    <w:p w14:paraId="556156AD" w14:textId="77777777" w:rsidR="005320DE" w:rsidRPr="0012441E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247055D" w14:textId="77777777" w:rsidR="00EB4D90" w:rsidRPr="005B6B82" w:rsidRDefault="00EB4D90" w:rsidP="00EB4D90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9A58472" w14:textId="77777777" w:rsidR="00EB4D90" w:rsidRPr="005B6B82" w:rsidRDefault="00EB4D90" w:rsidP="00EB4D90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D6E413" w14:textId="77777777" w:rsidR="00EB4D90" w:rsidRPr="005B6B82" w:rsidRDefault="00EB4D90" w:rsidP="00EB4D90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7F8A4DC" w14:textId="77777777" w:rsidR="00EB4D90" w:rsidRPr="00637760" w:rsidRDefault="00EB4D90" w:rsidP="0063776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637760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63776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637760">
        <w:rPr>
          <w:rFonts w:ascii="GHEA Grapalat" w:hAnsi="GHEA Grapalat"/>
          <w:b/>
          <w:sz w:val="20"/>
          <w:szCs w:val="20"/>
        </w:rPr>
        <w:t xml:space="preserve"> </w:t>
      </w:r>
    </w:p>
    <w:p w14:paraId="48D984C8" w14:textId="77777777" w:rsidR="00EB4D90" w:rsidRPr="005B6B82" w:rsidRDefault="00EB4D90" w:rsidP="00EB4D90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BC7C5F8" w14:textId="77777777" w:rsidR="00EB4D90" w:rsidRPr="00AE1941" w:rsidRDefault="00EB4D90" w:rsidP="00637760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A02A8B7" w14:textId="77777777" w:rsidR="00EB4D90" w:rsidRPr="00526146" w:rsidRDefault="00EB4D90" w:rsidP="00EB4D90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30F445A" w14:textId="77777777" w:rsidR="00EB4D90" w:rsidRDefault="00EB4D90" w:rsidP="00637760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BBE22AA" w14:textId="77777777" w:rsidR="00EB4D90" w:rsidRDefault="00EB4D90" w:rsidP="00EB4D90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84491E0" w14:textId="02872BBA" w:rsidR="00EB4D90" w:rsidRPr="00EF1C86" w:rsidRDefault="00EB4D90" w:rsidP="00637760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637760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5AEB031E" w14:textId="04E38326" w:rsidR="00637760" w:rsidRDefault="00637760" w:rsidP="00637760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399D081B" w14:textId="16A534E5" w:rsidR="00EB4D90" w:rsidRPr="00EF1C86" w:rsidRDefault="00EB4D90" w:rsidP="00EB4D90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84CC375" w14:textId="77777777" w:rsidR="00EB4D90" w:rsidRPr="00EF1C86" w:rsidRDefault="00EB4D90" w:rsidP="00EB4D90">
      <w:pPr>
        <w:pStyle w:val="ListParagraph"/>
        <w:numPr>
          <w:ilvl w:val="0"/>
          <w:numId w:val="8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3F33C91" w14:textId="77777777" w:rsidR="00EB4D90" w:rsidRPr="00EF1C86" w:rsidRDefault="00EB4D90" w:rsidP="00EB4D90">
      <w:pPr>
        <w:pStyle w:val="ListParagraph"/>
        <w:numPr>
          <w:ilvl w:val="0"/>
          <w:numId w:val="8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75675114" w14:textId="77777777" w:rsidR="00EB4D90" w:rsidRPr="00EF1C86" w:rsidRDefault="00EB4D90" w:rsidP="00EB4D90">
      <w:pPr>
        <w:pStyle w:val="ListParagraph"/>
        <w:numPr>
          <w:ilvl w:val="0"/>
          <w:numId w:val="8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79E5445" w14:textId="3625F2F3" w:rsidR="00EB4D90" w:rsidRPr="00EF1C86" w:rsidRDefault="00EB4D90" w:rsidP="00EB4D90">
      <w:pPr>
        <w:shd w:val="clear" w:color="auto" w:fill="FFFFFF"/>
        <w:tabs>
          <w:tab w:val="left" w:pos="630"/>
        </w:tabs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013930A" w14:textId="77777777" w:rsidR="00EB4D90" w:rsidRPr="00EF1C86" w:rsidRDefault="00EB4D90" w:rsidP="00EB4D90">
      <w:pPr>
        <w:pStyle w:val="ListParagraph"/>
        <w:numPr>
          <w:ilvl w:val="0"/>
          <w:numId w:val="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79FCB468" w14:textId="77777777" w:rsidR="00EB4D90" w:rsidRDefault="00EB4D90" w:rsidP="00EB4D90">
      <w:pPr>
        <w:pStyle w:val="ListParagraph"/>
        <w:numPr>
          <w:ilvl w:val="0"/>
          <w:numId w:val="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6EA1E873" w14:textId="77777777" w:rsidR="00EB4D90" w:rsidRPr="00D17A44" w:rsidRDefault="00EB4D90" w:rsidP="00EB4D90">
      <w:pPr>
        <w:pStyle w:val="ListParagraph"/>
        <w:numPr>
          <w:ilvl w:val="0"/>
          <w:numId w:val="9"/>
        </w:numPr>
        <w:ind w:left="1440" w:right="14"/>
        <w:jc w:val="both"/>
        <w:rPr>
          <w:rFonts w:ascii="Cambria Math" w:hAnsi="Cambria Math"/>
          <w:sz w:val="20"/>
          <w:szCs w:val="20"/>
          <w:lang w:val="hy-AM"/>
        </w:rPr>
      </w:pPr>
      <w:r w:rsidRPr="00D17A44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545F688E" w14:textId="77777777" w:rsidR="00EB4D90" w:rsidRPr="00AE1941" w:rsidRDefault="00EB4D90" w:rsidP="00EB4D90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B3AF543" w14:textId="77777777" w:rsidR="00EB4D90" w:rsidRPr="00020A03" w:rsidRDefault="00EB4D90" w:rsidP="00EB4D90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FDFF7D6" w14:textId="77777777" w:rsidR="00EB4D90" w:rsidRPr="00020A03" w:rsidRDefault="00EB4D90" w:rsidP="00EB4D90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5E33A72E" w14:textId="77777777" w:rsidR="00EB4D90" w:rsidRPr="00020A03" w:rsidRDefault="00EB4D90" w:rsidP="00637760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EA172C3" w14:textId="77777777" w:rsidR="00EB4D90" w:rsidRPr="00020A03" w:rsidRDefault="00EB4D90" w:rsidP="00637760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12BCA7FE" w14:textId="77777777" w:rsidR="00EB4D90" w:rsidRPr="00020A03" w:rsidRDefault="00EB4D90" w:rsidP="00637760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A856635" w14:textId="77777777" w:rsidR="00EB4D90" w:rsidRPr="00020A03" w:rsidRDefault="00EB4D90" w:rsidP="00637760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1AAEDC2B" w14:textId="77777777" w:rsidR="00EB4D90" w:rsidRPr="00020A03" w:rsidRDefault="00EB4D90" w:rsidP="00637760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1411A17" w14:textId="77777777" w:rsidR="00EB4D90" w:rsidRPr="00020A03" w:rsidRDefault="00EB4D90" w:rsidP="00637760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992AE3B" w14:textId="77777777" w:rsidR="00EB4D90" w:rsidRPr="00020A03" w:rsidRDefault="00EB4D90" w:rsidP="00637760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B331163" w14:textId="77777777" w:rsidR="00EB4D90" w:rsidRPr="00C67BE8" w:rsidRDefault="00EB4D90" w:rsidP="00637760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12EB17F" w14:textId="77777777" w:rsidR="00EB4D90" w:rsidRPr="00020A03" w:rsidRDefault="00EB4D90" w:rsidP="00637760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75C2742" w14:textId="7DB44FCE" w:rsidR="00EB4D90" w:rsidRPr="00020A03" w:rsidRDefault="00EB4D90" w:rsidP="00637760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55AEBD0" w14:textId="77777777" w:rsidR="00EB4D90" w:rsidRPr="00982C41" w:rsidRDefault="00EB4D90" w:rsidP="00EB4D90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C15666C" w14:textId="77777777" w:rsidR="00EB4D90" w:rsidRDefault="00EB4D90" w:rsidP="00EB4D9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7A50D5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C07319A" w14:textId="77777777" w:rsidR="00EB4D90" w:rsidRPr="00EC7F11" w:rsidRDefault="00EB4D90" w:rsidP="00EB4D9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B0697DF" w14:textId="4F2E0BF2" w:rsidR="00EB4D90" w:rsidRPr="000029E8" w:rsidRDefault="00EB4D90" w:rsidP="00637760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637760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63776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ենթասպայի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16FCFEF6" w14:textId="77777777" w:rsidR="00EB4D90" w:rsidRPr="000029E8" w:rsidRDefault="00EB4D90" w:rsidP="00EB4D90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02CDD8A5" w14:textId="77777777" w:rsidR="005B6B82" w:rsidRPr="00EB4D9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EB4D90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900F8"/>
    <w:multiLevelType w:val="multilevel"/>
    <w:tmpl w:val="3034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Arial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Arial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Arial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Arial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Arial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Arial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Arial" w:hint="default"/>
        <w:b/>
        <w:color w:val="auto"/>
      </w:rPr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7E783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53223"/>
    <w:multiLevelType w:val="hybridMultilevel"/>
    <w:tmpl w:val="A0C2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4C38"/>
    <w:rsid w:val="00027A97"/>
    <w:rsid w:val="00043712"/>
    <w:rsid w:val="0005402A"/>
    <w:rsid w:val="000567F5"/>
    <w:rsid w:val="00074263"/>
    <w:rsid w:val="00093DE4"/>
    <w:rsid w:val="00096E96"/>
    <w:rsid w:val="000A45C6"/>
    <w:rsid w:val="000B213E"/>
    <w:rsid w:val="000B6167"/>
    <w:rsid w:val="000C0463"/>
    <w:rsid w:val="000C5863"/>
    <w:rsid w:val="000D6225"/>
    <w:rsid w:val="00102C98"/>
    <w:rsid w:val="00123102"/>
    <w:rsid w:val="0012441E"/>
    <w:rsid w:val="00141469"/>
    <w:rsid w:val="001660E2"/>
    <w:rsid w:val="00194ECD"/>
    <w:rsid w:val="001A0279"/>
    <w:rsid w:val="001D1FC3"/>
    <w:rsid w:val="002073D8"/>
    <w:rsid w:val="002145E1"/>
    <w:rsid w:val="002206AD"/>
    <w:rsid w:val="0022741D"/>
    <w:rsid w:val="00236209"/>
    <w:rsid w:val="002447A7"/>
    <w:rsid w:val="00261D50"/>
    <w:rsid w:val="0027057A"/>
    <w:rsid w:val="00270648"/>
    <w:rsid w:val="00277566"/>
    <w:rsid w:val="00294478"/>
    <w:rsid w:val="002A394C"/>
    <w:rsid w:val="002A4D29"/>
    <w:rsid w:val="002B257D"/>
    <w:rsid w:val="002C6DA8"/>
    <w:rsid w:val="002D0EBD"/>
    <w:rsid w:val="002E7726"/>
    <w:rsid w:val="00303714"/>
    <w:rsid w:val="003268C4"/>
    <w:rsid w:val="0033277C"/>
    <w:rsid w:val="00336C16"/>
    <w:rsid w:val="00352328"/>
    <w:rsid w:val="0036096F"/>
    <w:rsid w:val="00364783"/>
    <w:rsid w:val="00365FCD"/>
    <w:rsid w:val="0037034D"/>
    <w:rsid w:val="00380F9A"/>
    <w:rsid w:val="003A2885"/>
    <w:rsid w:val="003C6B39"/>
    <w:rsid w:val="003D0A52"/>
    <w:rsid w:val="003E4991"/>
    <w:rsid w:val="003E5DCA"/>
    <w:rsid w:val="003E6F31"/>
    <w:rsid w:val="003F0945"/>
    <w:rsid w:val="004038D2"/>
    <w:rsid w:val="004042D5"/>
    <w:rsid w:val="00413F1B"/>
    <w:rsid w:val="004143F5"/>
    <w:rsid w:val="00416F55"/>
    <w:rsid w:val="00424DDB"/>
    <w:rsid w:val="00427373"/>
    <w:rsid w:val="00441F48"/>
    <w:rsid w:val="004472A8"/>
    <w:rsid w:val="0045067C"/>
    <w:rsid w:val="004607DC"/>
    <w:rsid w:val="00460F89"/>
    <w:rsid w:val="00473146"/>
    <w:rsid w:val="00484835"/>
    <w:rsid w:val="0049183F"/>
    <w:rsid w:val="004921B7"/>
    <w:rsid w:val="004A72F9"/>
    <w:rsid w:val="004B4AC7"/>
    <w:rsid w:val="004D47A7"/>
    <w:rsid w:val="004E092A"/>
    <w:rsid w:val="004F5E6C"/>
    <w:rsid w:val="00500625"/>
    <w:rsid w:val="00505221"/>
    <w:rsid w:val="00507191"/>
    <w:rsid w:val="00522F29"/>
    <w:rsid w:val="00523738"/>
    <w:rsid w:val="00530DBA"/>
    <w:rsid w:val="005320DE"/>
    <w:rsid w:val="00537DF5"/>
    <w:rsid w:val="00541E34"/>
    <w:rsid w:val="0054787E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3F0C"/>
    <w:rsid w:val="005D4C5A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37760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40F4"/>
    <w:rsid w:val="006D3CED"/>
    <w:rsid w:val="0070139C"/>
    <w:rsid w:val="007117F8"/>
    <w:rsid w:val="00713E9A"/>
    <w:rsid w:val="007561CC"/>
    <w:rsid w:val="0076513C"/>
    <w:rsid w:val="0076775B"/>
    <w:rsid w:val="00775226"/>
    <w:rsid w:val="0079502A"/>
    <w:rsid w:val="007A676A"/>
    <w:rsid w:val="007B33B9"/>
    <w:rsid w:val="007C7426"/>
    <w:rsid w:val="007D7AC0"/>
    <w:rsid w:val="007F2F36"/>
    <w:rsid w:val="0082300D"/>
    <w:rsid w:val="00834E67"/>
    <w:rsid w:val="00845174"/>
    <w:rsid w:val="00854690"/>
    <w:rsid w:val="00866769"/>
    <w:rsid w:val="008765EE"/>
    <w:rsid w:val="00886C4C"/>
    <w:rsid w:val="008B04A7"/>
    <w:rsid w:val="008C2D93"/>
    <w:rsid w:val="008E2BB1"/>
    <w:rsid w:val="0090352C"/>
    <w:rsid w:val="00920D06"/>
    <w:rsid w:val="00920EFA"/>
    <w:rsid w:val="00922271"/>
    <w:rsid w:val="0093082C"/>
    <w:rsid w:val="0095500B"/>
    <w:rsid w:val="009569A1"/>
    <w:rsid w:val="00981608"/>
    <w:rsid w:val="009902E8"/>
    <w:rsid w:val="009927BF"/>
    <w:rsid w:val="009A2AA8"/>
    <w:rsid w:val="009B1D5E"/>
    <w:rsid w:val="009C3174"/>
    <w:rsid w:val="009F071E"/>
    <w:rsid w:val="009F6215"/>
    <w:rsid w:val="009F7A33"/>
    <w:rsid w:val="00A00950"/>
    <w:rsid w:val="00A2107A"/>
    <w:rsid w:val="00A21CBA"/>
    <w:rsid w:val="00A22FBF"/>
    <w:rsid w:val="00A31912"/>
    <w:rsid w:val="00A33E3E"/>
    <w:rsid w:val="00A351E1"/>
    <w:rsid w:val="00A4285C"/>
    <w:rsid w:val="00A5146F"/>
    <w:rsid w:val="00A52942"/>
    <w:rsid w:val="00A64321"/>
    <w:rsid w:val="00A81312"/>
    <w:rsid w:val="00A92BCF"/>
    <w:rsid w:val="00AA3826"/>
    <w:rsid w:val="00AB05D2"/>
    <w:rsid w:val="00AC219A"/>
    <w:rsid w:val="00AE3A3B"/>
    <w:rsid w:val="00AE5745"/>
    <w:rsid w:val="00AE7A9A"/>
    <w:rsid w:val="00AF2718"/>
    <w:rsid w:val="00AF3529"/>
    <w:rsid w:val="00AF35F5"/>
    <w:rsid w:val="00AF4A26"/>
    <w:rsid w:val="00AF7F83"/>
    <w:rsid w:val="00B02A7B"/>
    <w:rsid w:val="00B1218B"/>
    <w:rsid w:val="00B12194"/>
    <w:rsid w:val="00B16A43"/>
    <w:rsid w:val="00B216AF"/>
    <w:rsid w:val="00B24EE9"/>
    <w:rsid w:val="00B279DC"/>
    <w:rsid w:val="00B31CCD"/>
    <w:rsid w:val="00B4089C"/>
    <w:rsid w:val="00B41651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C62"/>
    <w:rsid w:val="00C67C15"/>
    <w:rsid w:val="00C76D3A"/>
    <w:rsid w:val="00C85DF1"/>
    <w:rsid w:val="00C90463"/>
    <w:rsid w:val="00CA29E2"/>
    <w:rsid w:val="00CA607E"/>
    <w:rsid w:val="00CB6DB2"/>
    <w:rsid w:val="00CC4FD8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905BB"/>
    <w:rsid w:val="00D911DB"/>
    <w:rsid w:val="00D96750"/>
    <w:rsid w:val="00DA056B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E0591A"/>
    <w:rsid w:val="00E17DAF"/>
    <w:rsid w:val="00E230ED"/>
    <w:rsid w:val="00E33321"/>
    <w:rsid w:val="00E438FC"/>
    <w:rsid w:val="00E5032B"/>
    <w:rsid w:val="00E537F0"/>
    <w:rsid w:val="00E5632B"/>
    <w:rsid w:val="00E60105"/>
    <w:rsid w:val="00E90BBB"/>
    <w:rsid w:val="00E936E6"/>
    <w:rsid w:val="00EA1928"/>
    <w:rsid w:val="00EB4D90"/>
    <w:rsid w:val="00EB529E"/>
    <w:rsid w:val="00EC3A29"/>
    <w:rsid w:val="00ED01A0"/>
    <w:rsid w:val="00ED53A7"/>
    <w:rsid w:val="00ED6EFF"/>
    <w:rsid w:val="00EE4A6F"/>
    <w:rsid w:val="00EF1B28"/>
    <w:rsid w:val="00EF38EA"/>
    <w:rsid w:val="00EF6F17"/>
    <w:rsid w:val="00F13FF7"/>
    <w:rsid w:val="00F2229E"/>
    <w:rsid w:val="00F33B44"/>
    <w:rsid w:val="00F64A5C"/>
    <w:rsid w:val="00F6797A"/>
    <w:rsid w:val="00F8363D"/>
    <w:rsid w:val="00FB5B08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1A1D8"/>
  <w15:docId w15:val="{4E69A1C9-329F-4C49-8CA4-5899EF0A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8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D450C-FA93-48A1-B96D-B50DBFBFA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1245</Words>
  <Characters>7101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Windows User</cp:lastModifiedBy>
  <cp:revision>72</cp:revision>
  <cp:lastPrinted>2020-03-05T12:52:00Z</cp:lastPrinted>
  <dcterms:created xsi:type="dcterms:W3CDTF">2020-03-20T08:59:00Z</dcterms:created>
  <dcterms:modified xsi:type="dcterms:W3CDTF">2024-10-07T12:01:00Z</dcterms:modified>
</cp:coreProperties>
</file>