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48C60" w14:textId="77777777" w:rsidR="00541BE8" w:rsidRPr="00346203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346203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359A059C" w14:textId="77777777" w:rsidR="00F63427" w:rsidRPr="00346203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70D5F721" w14:textId="77777777" w:rsidR="00541BE8" w:rsidRPr="00346203" w:rsidRDefault="00D00352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346203">
        <w:rPr>
          <w:rFonts w:ascii="GHEA Grapalat" w:hAnsi="GHEA Grapalat"/>
          <w:sz w:val="24"/>
          <w:szCs w:val="24"/>
          <w:lang w:val="hy-AM"/>
        </w:rPr>
        <w:t>Ներքին գործերի նախարարությունը</w:t>
      </w:r>
      <w:r w:rsidR="00F63427" w:rsidRPr="00346203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346203">
        <w:rPr>
          <w:rFonts w:ascii="GHEA Grapalat" w:hAnsi="GHEA Grapalat"/>
          <w:b/>
          <w:sz w:val="24"/>
          <w:szCs w:val="24"/>
          <w:lang w:val="hy-AM" w:eastAsia="hy-AM"/>
        </w:rPr>
        <w:t>հայտարարում է մրցույթ՝ քաղաքացիական ծառայության թափուր պաշտոն զբաղեցնելու մասին</w:t>
      </w:r>
    </w:p>
    <w:p w14:paraId="5B769570" w14:textId="77777777" w:rsidR="00541BE8" w:rsidRPr="00346203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F4FCB9E" w14:textId="0BC3C927" w:rsidR="00541BE8" w:rsidRPr="00346203" w:rsidRDefault="00D00352" w:rsidP="00D00352">
      <w:pPr>
        <w:pStyle w:val="Default"/>
        <w:jc w:val="both"/>
        <w:rPr>
          <w:rFonts w:ascii="GHEA Grapalat" w:hAnsi="GHEA Grapalat" w:cs="Sylfaen"/>
          <w:color w:val="auto"/>
          <w:lang w:val="hy-AM"/>
        </w:rPr>
      </w:pPr>
      <w:r w:rsidRPr="00346203">
        <w:rPr>
          <w:rFonts w:ascii="GHEA Grapalat" w:hAnsi="GHEA Grapalat"/>
          <w:color w:val="auto"/>
          <w:lang w:val="hy-AM"/>
        </w:rPr>
        <w:t>Ներքին գործերի նախարարությունը</w:t>
      </w:r>
      <w:r w:rsidR="00F63427" w:rsidRPr="00346203">
        <w:rPr>
          <w:rFonts w:ascii="GHEA Grapalat" w:hAnsi="GHEA Grapalat"/>
          <w:color w:val="auto"/>
          <w:lang w:val="hy-AM"/>
        </w:rPr>
        <w:t xml:space="preserve"> </w:t>
      </w:r>
      <w:r w:rsidR="00F63427" w:rsidRPr="00346203">
        <w:rPr>
          <w:rFonts w:ascii="GHEA Grapalat" w:hAnsi="GHEA Grapalat" w:cs="Sylfaen"/>
          <w:color w:val="auto"/>
          <w:lang w:val="hy-AM"/>
        </w:rPr>
        <w:t xml:space="preserve">հայտարարում է </w:t>
      </w:r>
      <w:r w:rsidR="00F63427" w:rsidRPr="00346203">
        <w:rPr>
          <w:rFonts w:ascii="GHEA Grapalat" w:hAnsi="GHEA Grapalat" w:cs="Sylfaen"/>
          <w:b/>
          <w:color w:val="auto"/>
          <w:lang w:val="hy-AM"/>
        </w:rPr>
        <w:t>արտաքին</w:t>
      </w:r>
      <w:r w:rsidR="00F63427" w:rsidRPr="00346203">
        <w:rPr>
          <w:rFonts w:ascii="GHEA Grapalat" w:hAnsi="GHEA Grapalat" w:cs="Sylfaen"/>
          <w:color w:val="auto"/>
          <w:lang w:val="hy-AM"/>
        </w:rPr>
        <w:t xml:space="preserve"> մրցույթ՝ </w:t>
      </w:r>
      <w:r w:rsidRPr="00346203">
        <w:rPr>
          <w:rFonts w:ascii="GHEA Grapalat" w:hAnsi="GHEA Grapalat"/>
          <w:color w:val="auto"/>
          <w:lang w:val="hy-AM"/>
        </w:rPr>
        <w:t>Ներքին գործերի նախարարության</w:t>
      </w:r>
      <w:r w:rsidR="00686F16" w:rsidRPr="00346203">
        <w:rPr>
          <w:rFonts w:ascii="GHEA Grapalat" w:hAnsi="GHEA Grapalat"/>
          <w:color w:val="auto"/>
          <w:lang w:val="hy-AM"/>
        </w:rPr>
        <w:t xml:space="preserve"> </w:t>
      </w:r>
      <w:r w:rsidRPr="00346203">
        <w:rPr>
          <w:rFonts w:ascii="GHEA Grapalat" w:hAnsi="GHEA Grapalat"/>
          <w:color w:val="auto"/>
          <w:lang w:val="hy-AM"/>
        </w:rPr>
        <w:t xml:space="preserve"> տնտեսական վարչության </w:t>
      </w:r>
      <w:r w:rsidR="00117C8F" w:rsidRPr="00117C8F">
        <w:rPr>
          <w:rFonts w:ascii="GHEA Grapalat" w:hAnsi="GHEA Grapalat"/>
          <w:bCs/>
          <w:color w:val="auto"/>
          <w:lang w:val="hy-AM"/>
        </w:rPr>
        <w:t>շինարարության պլանավորման և վերահսկողության բաժնի գլխավոր մասնագետի (ծածկագիրը`  27-34.5-Մ2-24)</w:t>
      </w:r>
      <w:r w:rsidR="00686F16" w:rsidRPr="00346203">
        <w:rPr>
          <w:rFonts w:ascii="GHEA Grapalat" w:hAnsi="GHEA Grapalat" w:cs="Arial"/>
          <w:color w:val="auto"/>
          <w:lang w:val="hy-AM"/>
        </w:rPr>
        <w:t xml:space="preserve"> </w:t>
      </w:r>
      <w:r w:rsidR="00541BE8" w:rsidRPr="00346203">
        <w:rPr>
          <w:rFonts w:ascii="GHEA Grapalat" w:hAnsi="GHEA Grapalat" w:cs="Sylfaen"/>
          <w:color w:val="auto"/>
          <w:lang w:val="hy-AM"/>
        </w:rPr>
        <w:t>քաղաքացիական ծառայության թափուր պաշտոն</w:t>
      </w:r>
      <w:r w:rsidR="00F25B97" w:rsidRPr="00346203">
        <w:rPr>
          <w:rFonts w:ascii="GHEA Grapalat" w:hAnsi="GHEA Grapalat" w:cs="Sylfaen"/>
          <w:color w:val="auto"/>
          <w:lang w:val="hy-AM"/>
        </w:rPr>
        <w:t>ը</w:t>
      </w:r>
      <w:r w:rsidR="00541BE8" w:rsidRPr="00346203">
        <w:rPr>
          <w:rFonts w:ascii="GHEA Grapalat" w:hAnsi="GHEA Grapalat" w:cs="Sylfaen"/>
          <w:color w:val="auto"/>
          <w:lang w:val="hy-AM"/>
        </w:rPr>
        <w:t xml:space="preserve"> զբաղեցնելու համար</w:t>
      </w:r>
      <w:r w:rsidR="00645A31" w:rsidRPr="00346203">
        <w:rPr>
          <w:rFonts w:ascii="GHEA Grapalat" w:hAnsi="GHEA Grapalat" w:cs="Sylfaen"/>
          <w:color w:val="auto"/>
          <w:lang w:val="hy-AM"/>
        </w:rPr>
        <w:t>։</w:t>
      </w:r>
      <w:r w:rsidR="00541BE8" w:rsidRPr="00346203">
        <w:rPr>
          <w:rFonts w:ascii="GHEA Grapalat" w:hAnsi="GHEA Grapalat" w:cs="Sylfaen"/>
          <w:color w:val="auto"/>
          <w:lang w:val="hy-AM"/>
        </w:rPr>
        <w:t xml:space="preserve"> </w:t>
      </w:r>
    </w:p>
    <w:p w14:paraId="634355BF" w14:textId="77777777" w:rsidR="00541BE8" w:rsidRPr="00346203" w:rsidRDefault="00541BE8" w:rsidP="00D00352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46203">
        <w:rPr>
          <w:rFonts w:ascii="GHEA Grapalat" w:hAnsi="GHEA Grapalat" w:cs="Sylfaen"/>
          <w:sz w:val="24"/>
          <w:szCs w:val="24"/>
          <w:lang w:val="hy-AM"/>
        </w:rPr>
        <w:t>(</w:t>
      </w:r>
      <w:r w:rsidRPr="00346203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F63427" w:rsidRPr="00346203">
        <w:rPr>
          <w:rFonts w:ascii="GHEA Grapalat" w:hAnsi="GHEA Grapalat" w:cs="Sylfaen"/>
          <w:bCs/>
          <w:sz w:val="24"/>
          <w:szCs w:val="24"/>
          <w:lang w:val="hy-AM"/>
        </w:rPr>
        <w:t xml:space="preserve">ՀՀ, ք. </w:t>
      </w:r>
      <w:proofErr w:type="spellStart"/>
      <w:r w:rsidR="00F63427" w:rsidRPr="00346203">
        <w:rPr>
          <w:rFonts w:ascii="GHEA Grapalat" w:hAnsi="GHEA Grapalat" w:cs="Sylfaen"/>
          <w:bCs/>
          <w:sz w:val="24"/>
          <w:szCs w:val="24"/>
          <w:lang w:val="hy-AM"/>
        </w:rPr>
        <w:t>Երևան</w:t>
      </w:r>
      <w:proofErr w:type="spellEnd"/>
      <w:r w:rsidR="00F63427" w:rsidRPr="00346203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D00352" w:rsidRPr="00346203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Pr="00346203">
        <w:rPr>
          <w:rFonts w:ascii="GHEA Grapalat" w:hAnsi="GHEA Grapalat" w:cs="Sylfaen"/>
          <w:sz w:val="24"/>
          <w:szCs w:val="24"/>
          <w:lang w:val="hy-AM"/>
        </w:rPr>
        <w:t>)</w:t>
      </w:r>
      <w:r w:rsidR="00645A31" w:rsidRPr="00346203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293D6937" w14:textId="77777777" w:rsidR="00645A31" w:rsidRPr="00346203" w:rsidRDefault="00645A31" w:rsidP="00541BE8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33FA1AE1" w14:textId="77777777" w:rsidR="00541BE8" w:rsidRPr="00346203" w:rsidRDefault="00645A31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346203">
        <w:rPr>
          <w:rFonts w:ascii="GHEA Grapalat" w:hAnsi="GHEA Grapalat" w:cs="Helvetica"/>
          <w:sz w:val="24"/>
          <w:szCs w:val="24"/>
          <w:lang w:val="hy-AM"/>
        </w:rPr>
        <w:tab/>
        <w:t>Արտաքին մրցույթին կարող են մասնակցել ՀՀ քաղաքացիները, որոնք բավարարում են հայտարարված թափուր պաշտոնի անձնագրի պահանջներին։</w:t>
      </w:r>
    </w:p>
    <w:p w14:paraId="1CE5F08C" w14:textId="77777777" w:rsidR="00645A31" w:rsidRPr="00346203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3C49F749" w14:textId="1FD91DCF" w:rsidR="00541BE8" w:rsidRPr="00346203" w:rsidRDefault="00D00352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346203">
        <w:rPr>
          <w:rFonts w:ascii="GHEA Grapalat" w:hAnsi="GHEA Grapalat"/>
          <w:sz w:val="24"/>
          <w:szCs w:val="24"/>
          <w:lang w:val="hy-AM"/>
        </w:rPr>
        <w:t>Ներքին գործերի նախարարության</w:t>
      </w:r>
      <w:r w:rsidR="00686F16" w:rsidRPr="0034620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6203">
        <w:rPr>
          <w:rFonts w:ascii="GHEA Grapalat" w:hAnsi="GHEA Grapalat" w:cs="Times New Roman"/>
          <w:sz w:val="24"/>
          <w:szCs w:val="24"/>
          <w:lang w:val="hy-AM"/>
        </w:rPr>
        <w:t xml:space="preserve">տնտեսական վարչության </w:t>
      </w:r>
      <w:r w:rsidR="00117C8F" w:rsidRPr="00117C8F">
        <w:rPr>
          <w:rFonts w:ascii="GHEA Grapalat" w:hAnsi="GHEA Grapalat" w:cs="Times New Roman"/>
          <w:bCs/>
          <w:sz w:val="24"/>
          <w:szCs w:val="24"/>
          <w:lang w:val="hy-AM"/>
        </w:rPr>
        <w:t xml:space="preserve">շինարարության պլանավորման և վերահսկողության բաժնի գլխավոր մասնագետի (ծածկագիրը`  27-34.5-Մ2-24) </w:t>
      </w:r>
      <w:r w:rsidRPr="00346203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541BE8" w:rsidRPr="00346203">
        <w:rPr>
          <w:rFonts w:ascii="GHEA Grapalat" w:hAnsi="GHEA Grapalat"/>
          <w:sz w:val="24"/>
          <w:szCs w:val="24"/>
          <w:lang w:val="hy-AM" w:eastAsia="hy-AM"/>
        </w:rPr>
        <w:t>պաշտոնի բնութագրի, պաշտոն</w:t>
      </w:r>
      <w:r w:rsidR="00F25B97" w:rsidRPr="00346203">
        <w:rPr>
          <w:rFonts w:ascii="GHEA Grapalat" w:hAnsi="GHEA Grapalat"/>
          <w:sz w:val="24"/>
          <w:szCs w:val="24"/>
          <w:lang w:val="hy-AM" w:eastAsia="hy-AM"/>
        </w:rPr>
        <w:t>ը</w:t>
      </w:r>
      <w:r w:rsidR="00541BE8" w:rsidRPr="00346203">
        <w:rPr>
          <w:rFonts w:ascii="GHEA Grapalat" w:hAnsi="GHEA Grapalat"/>
          <w:sz w:val="24"/>
          <w:szCs w:val="24"/>
          <w:lang w:val="hy-AM" w:eastAsia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</w:t>
      </w:r>
      <w:proofErr w:type="spellStart"/>
      <w:r w:rsidR="00541BE8" w:rsidRPr="00346203">
        <w:rPr>
          <w:rFonts w:ascii="GHEA Grapalat" w:hAnsi="GHEA Grapalat"/>
          <w:sz w:val="24"/>
          <w:szCs w:val="24"/>
          <w:lang w:val="hy-AM" w:eastAsia="hy-AM"/>
        </w:rPr>
        <w:t>կոմպետենցիաների</w:t>
      </w:r>
      <w:proofErr w:type="spellEnd"/>
      <w:r w:rsidR="00541BE8" w:rsidRPr="00346203">
        <w:rPr>
          <w:rFonts w:ascii="GHEA Grapalat" w:hAnsi="GHEA Grapalat"/>
          <w:sz w:val="24"/>
          <w:szCs w:val="24"/>
          <w:lang w:val="hy-AM" w:eastAsia="hy-AM"/>
        </w:rPr>
        <w:t xml:space="preserve">, ինչպես նաև </w:t>
      </w:r>
      <w:r w:rsidR="00541BE8" w:rsidRPr="00346203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F25B97" w:rsidRPr="0034620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34620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34620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346203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7CA08FD8" w14:textId="77777777" w:rsidR="00F25B97" w:rsidRPr="00346203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36BB59FD" w14:textId="7F9F4E8A" w:rsidR="00AE754C" w:rsidRPr="00346203" w:rsidRDefault="00D00352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46203">
        <w:rPr>
          <w:rFonts w:ascii="GHEA Grapalat" w:hAnsi="GHEA Grapalat"/>
          <w:sz w:val="24"/>
          <w:szCs w:val="24"/>
          <w:lang w:val="hy-AM"/>
        </w:rPr>
        <w:t>Ներքին գործերի նախարարության</w:t>
      </w:r>
      <w:r w:rsidR="00F63427" w:rsidRPr="0034620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6203">
        <w:rPr>
          <w:rFonts w:ascii="GHEA Grapalat" w:hAnsi="GHEA Grapalat" w:cs="Times New Roman"/>
          <w:sz w:val="24"/>
          <w:szCs w:val="24"/>
          <w:lang w:val="hy-AM"/>
        </w:rPr>
        <w:t xml:space="preserve">տնտեսական վարչության </w:t>
      </w:r>
      <w:r w:rsidR="00117C8F" w:rsidRPr="00117C8F">
        <w:rPr>
          <w:rFonts w:ascii="GHEA Grapalat" w:hAnsi="GHEA Grapalat" w:cs="Times New Roman"/>
          <w:bCs/>
          <w:sz w:val="24"/>
          <w:szCs w:val="24"/>
          <w:lang w:val="hy-AM"/>
        </w:rPr>
        <w:t xml:space="preserve">շինարարության պլանավորման և վերահսկողության բաժնի գլխավոր մասնագետի (ծածկագիրը`  27-34.5-Մ2-24) </w:t>
      </w:r>
      <w:r w:rsidR="00686F16" w:rsidRPr="00346203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541BE8" w:rsidRPr="00346203">
        <w:rPr>
          <w:rFonts w:ascii="GHEA Grapalat" w:hAnsi="GHEA Grapalat" w:cs="Sylfaen"/>
          <w:sz w:val="24"/>
          <w:szCs w:val="24"/>
          <w:lang w:val="hy-AM"/>
        </w:rPr>
        <w:t>քաղաքացիական ծառայության թափուր պաշտոն</w:t>
      </w:r>
      <w:r w:rsidR="00F25B97" w:rsidRPr="00346203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346203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3462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346203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3462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346203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3462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346203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346203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346203">
        <w:rPr>
          <w:rFonts w:ascii="GHEA Grapalat" w:hAnsi="GHEA Grapalat" w:cs="Sylfaen"/>
          <w:sz w:val="24"/>
          <w:szCs w:val="24"/>
          <w:lang w:val="hy-AM"/>
        </w:rPr>
        <w:t xml:space="preserve"> ՀՀ քաղաքացիները փաստաթղթերը ներկայացնում են էլեկտրոնային եղանակով՝ քաղաքացիական ծառայության</w:t>
      </w:r>
      <w:r w:rsidR="00903E19" w:rsidRPr="003462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346203">
        <w:rPr>
          <w:rFonts w:ascii="GHEA Grapalat" w:hAnsi="GHEA Grapalat" w:cs="Sylfaen"/>
          <w:sz w:val="24"/>
          <w:szCs w:val="24"/>
          <w:lang w:val="hy-AM"/>
        </w:rPr>
        <w:t xml:space="preserve">գրասենյակի </w:t>
      </w:r>
      <w:proofErr w:type="spellStart"/>
      <w:r w:rsidR="00F63427" w:rsidRPr="00346203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AC3DE4" w:rsidRPr="00346203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3462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34620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346203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346203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4C7816F3" w14:textId="77777777" w:rsidR="00AE754C" w:rsidRPr="0034620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6155287" w14:textId="77777777" w:rsidR="00AE754C" w:rsidRPr="0034620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46203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3462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34620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3462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346203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346203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346203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346203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346203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346203">
        <w:rPr>
          <w:rFonts w:ascii="GHEA Grapalat" w:hAnsi="GHEA Grapalat" w:cs="Sylfaen"/>
          <w:sz w:val="24"/>
          <w:szCs w:val="24"/>
          <w:lang w:val="hy-AM"/>
        </w:rPr>
        <w:t xml:space="preserve"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</w:t>
      </w:r>
      <w:proofErr w:type="spellStart"/>
      <w:r w:rsidRPr="00346203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346203">
        <w:rPr>
          <w:rFonts w:ascii="GHEA Grapalat" w:hAnsi="GHEA Grapalat" w:cs="Sylfaen"/>
          <w:sz w:val="24"/>
          <w:szCs w:val="24"/>
          <w:lang w:val="hy-AM"/>
        </w:rPr>
        <w:t xml:space="preserve"> միջոցով, իսկ եթե արդեն գրանցված է, անհրաժեշտ է սեղմել «Մուտք» կոճակը:</w:t>
      </w:r>
    </w:p>
    <w:p w14:paraId="6B0BCE3F" w14:textId="77777777" w:rsidR="00AE754C" w:rsidRPr="0034620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EF4327C" w14:textId="77777777" w:rsidR="00AE754C" w:rsidRPr="0034620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46203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</w:t>
      </w:r>
      <w:proofErr w:type="spellStart"/>
      <w:r w:rsidRPr="00346203">
        <w:rPr>
          <w:rFonts w:ascii="GHEA Grapalat" w:hAnsi="GHEA Grapalat" w:cs="Sylfaen"/>
          <w:sz w:val="24"/>
          <w:szCs w:val="24"/>
          <w:lang w:val="hy-AM"/>
        </w:rPr>
        <w:t>վերևի</w:t>
      </w:r>
      <w:proofErr w:type="spellEnd"/>
      <w:r w:rsidRPr="00346203">
        <w:rPr>
          <w:rFonts w:ascii="GHEA Grapalat" w:hAnsi="GHEA Grapalat" w:cs="Sylfaen"/>
          <w:sz w:val="24"/>
          <w:szCs w:val="24"/>
          <w:lang w:val="hy-AM"/>
        </w:rPr>
        <w:t xml:space="preserve"> աջ անկյունում՝ «Իմ էջը» </w:t>
      </w:r>
      <w:r w:rsidRPr="00346203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բաժնում </w:t>
      </w:r>
      <w:r w:rsidR="00AC3DE4" w:rsidRPr="00346203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346203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Pr="00346203">
        <w:rPr>
          <w:rFonts w:ascii="GHEA Grapalat" w:hAnsi="GHEA Grapalat" w:cs="Sylfaen"/>
          <w:sz w:val="24"/>
          <w:szCs w:val="24"/>
          <w:lang w:val="hy-AM"/>
        </w:rPr>
        <w:t>Ծանուցումներ</w:t>
      </w:r>
      <w:proofErr w:type="spellEnd"/>
      <w:r w:rsidRPr="00346203">
        <w:rPr>
          <w:rFonts w:ascii="GHEA Grapalat" w:hAnsi="GHEA Grapalat" w:cs="Sylfaen"/>
          <w:sz w:val="24"/>
          <w:szCs w:val="24"/>
          <w:lang w:val="hy-AM"/>
        </w:rPr>
        <w:t>»</w:t>
      </w:r>
      <w:r w:rsidR="00AC3DE4" w:rsidRPr="003462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346203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346203">
        <w:rPr>
          <w:rFonts w:ascii="GHEA Grapalat" w:hAnsi="GHEA Grapalat" w:cs="Sylfaen"/>
          <w:sz w:val="24"/>
          <w:szCs w:val="24"/>
          <w:lang w:val="hy-AM"/>
        </w:rPr>
        <w:t>ին)</w:t>
      </w:r>
      <w:r w:rsidRPr="00346203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</w:t>
      </w:r>
      <w:proofErr w:type="spellStart"/>
      <w:r w:rsidRPr="00346203">
        <w:rPr>
          <w:rFonts w:ascii="GHEA Grapalat" w:hAnsi="GHEA Grapalat" w:cs="Sylfaen"/>
          <w:sz w:val="24"/>
          <w:szCs w:val="24"/>
          <w:lang w:val="hy-AM"/>
        </w:rPr>
        <w:t>լուսապատճենները</w:t>
      </w:r>
      <w:proofErr w:type="spellEnd"/>
      <w:r w:rsidRPr="00346203">
        <w:rPr>
          <w:rFonts w:ascii="GHEA Grapalat" w:hAnsi="GHEA Grapalat" w:cs="Sylfaen"/>
          <w:sz w:val="24"/>
          <w:szCs w:val="24"/>
          <w:lang w:val="hy-AM"/>
        </w:rPr>
        <w:t>, լուսանկարը և սեղմել «Պահպանել փոփոխությունները» կոճակը:</w:t>
      </w:r>
    </w:p>
    <w:p w14:paraId="39419298" w14:textId="77777777" w:rsidR="00FD78BF" w:rsidRPr="0034620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3A19901" w14:textId="77777777" w:rsidR="00FD78BF" w:rsidRPr="0034620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46203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346203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346203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3462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814045" w:rsidRPr="00346203">
        <w:rPr>
          <w:rFonts w:ascii="GHEA Grapalat" w:hAnsi="GHEA Grapalat" w:cs="Sylfaen"/>
          <w:sz w:val="24"/>
          <w:szCs w:val="24"/>
          <w:lang w:val="hy-AM"/>
        </w:rPr>
        <w:t>կցելուց</w:t>
      </w:r>
      <w:proofErr w:type="spellEnd"/>
      <w:r w:rsidR="00814045" w:rsidRPr="00346203">
        <w:rPr>
          <w:rFonts w:ascii="GHEA Grapalat" w:hAnsi="GHEA Grapalat" w:cs="Sylfaen"/>
          <w:sz w:val="24"/>
          <w:szCs w:val="24"/>
          <w:lang w:val="hy-AM"/>
        </w:rPr>
        <w:t xml:space="preserve"> հետո</w:t>
      </w:r>
      <w:r w:rsidRPr="00346203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</w:t>
      </w:r>
      <w:proofErr w:type="spellStart"/>
      <w:r w:rsidRPr="00346203">
        <w:rPr>
          <w:rFonts w:ascii="GHEA Grapalat" w:hAnsi="GHEA Grapalat" w:cs="Sylfaen"/>
          <w:sz w:val="24"/>
          <w:szCs w:val="24"/>
          <w:lang w:val="hy-AM"/>
        </w:rPr>
        <w:t>օգտատիրոջ</w:t>
      </w:r>
      <w:proofErr w:type="spellEnd"/>
      <w:r w:rsidRPr="00346203">
        <w:rPr>
          <w:rFonts w:ascii="GHEA Grapalat" w:hAnsi="GHEA Grapalat" w:cs="Sylfaen"/>
          <w:sz w:val="24"/>
          <w:szCs w:val="24"/>
          <w:lang w:val="hy-AM"/>
        </w:rPr>
        <w:t xml:space="preserve"> էջում՝ «Մրցույթներ» բաժնում գտնել </w:t>
      </w:r>
      <w:r w:rsidR="00FA15F8" w:rsidRPr="00346203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346203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346203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346203">
        <w:rPr>
          <w:rFonts w:ascii="GHEA Grapalat" w:hAnsi="GHEA Grapalat" w:cs="Sylfaen"/>
          <w:sz w:val="24"/>
          <w:szCs w:val="24"/>
          <w:lang w:val="hy-AM"/>
        </w:rPr>
        <w:t xml:space="preserve">մասին հրապարակված հայտարարությունը և «Գործողություններ» </w:t>
      </w:r>
      <w:proofErr w:type="spellStart"/>
      <w:r w:rsidRPr="00346203">
        <w:rPr>
          <w:rFonts w:ascii="GHEA Grapalat" w:hAnsi="GHEA Grapalat" w:cs="Sylfaen"/>
          <w:sz w:val="24"/>
          <w:szCs w:val="24"/>
          <w:lang w:val="hy-AM"/>
        </w:rPr>
        <w:t>ենթաբաժնի</w:t>
      </w:r>
      <w:proofErr w:type="spellEnd"/>
      <w:r w:rsidRPr="00346203">
        <w:rPr>
          <w:rFonts w:ascii="GHEA Grapalat" w:hAnsi="GHEA Grapalat" w:cs="Sylfaen"/>
          <w:sz w:val="24"/>
          <w:szCs w:val="24"/>
          <w:lang w:val="hy-AM"/>
        </w:rPr>
        <w:t xml:space="preserve">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09776F4B" w14:textId="77777777" w:rsidR="007B12AF" w:rsidRPr="0034620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5F53F00" w14:textId="67594592" w:rsidR="00AC3DE4" w:rsidRPr="0034620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346203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3462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46203">
        <w:rPr>
          <w:rFonts w:ascii="GHEA Grapalat" w:hAnsi="GHEA Grapalat" w:cs="Helvetica"/>
          <w:sz w:val="24"/>
          <w:szCs w:val="24"/>
          <w:lang w:val="hy-AM"/>
        </w:rPr>
        <w:t xml:space="preserve">ստանալ նաև </w:t>
      </w:r>
      <w:proofErr w:type="spellStart"/>
      <w:r w:rsidRPr="00346203">
        <w:rPr>
          <w:rFonts w:ascii="GHEA Grapalat" w:hAnsi="GHEA Grapalat" w:cs="Helvetica"/>
          <w:sz w:val="24"/>
          <w:szCs w:val="24"/>
          <w:lang w:val="hy-AM"/>
        </w:rPr>
        <w:t>օգտատիրոջ</w:t>
      </w:r>
      <w:proofErr w:type="spellEnd"/>
      <w:r w:rsidRPr="00346203">
        <w:rPr>
          <w:rFonts w:ascii="GHEA Grapalat" w:hAnsi="GHEA Grapalat" w:cs="Helvetica"/>
          <w:sz w:val="24"/>
          <w:szCs w:val="24"/>
          <w:lang w:val="hy-AM"/>
        </w:rPr>
        <w:t xml:space="preserve"> անձնական էջի «Մրցույթներ» բաժնի «Հայտարարություններ» ենթաբաժնում</w:t>
      </w:r>
      <w:r w:rsidR="00AC3DE4" w:rsidRPr="00346203">
        <w:rPr>
          <w:rFonts w:ascii="GHEA Grapalat" w:hAnsi="GHEA Grapalat" w:cs="Helvetica"/>
          <w:sz w:val="24"/>
          <w:szCs w:val="24"/>
          <w:lang w:val="hy-AM"/>
        </w:rPr>
        <w:t>՝</w:t>
      </w:r>
      <w:r w:rsidRPr="00346203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3462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46203">
        <w:rPr>
          <w:rFonts w:ascii="GHEA Grapalat" w:hAnsi="GHEA Grapalat" w:cs="Helvetica"/>
          <w:sz w:val="24"/>
          <w:szCs w:val="24"/>
          <w:lang w:val="hy-AM"/>
        </w:rPr>
        <w:t>«Գործողություններ» ե</w:t>
      </w:r>
      <w:r w:rsidR="0027524C">
        <w:rPr>
          <w:rFonts w:ascii="GHEA Grapalat" w:hAnsi="GHEA Grapalat" w:cs="Helvetica"/>
          <w:sz w:val="24"/>
          <w:szCs w:val="24"/>
          <w:lang w:val="hy-AM"/>
        </w:rPr>
        <w:t>ն</w:t>
      </w:r>
      <w:r w:rsidRPr="00346203">
        <w:rPr>
          <w:rFonts w:ascii="GHEA Grapalat" w:hAnsi="GHEA Grapalat" w:cs="Helvetica"/>
          <w:sz w:val="24"/>
          <w:szCs w:val="24"/>
          <w:lang w:val="hy-AM"/>
        </w:rPr>
        <w:t>թաբ</w:t>
      </w:r>
      <w:r w:rsidR="00AC3DE4" w:rsidRPr="00346203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proofErr w:type="spellStart"/>
      <w:r w:rsidRPr="00346203">
        <w:rPr>
          <w:rFonts w:ascii="GHEA Grapalat" w:hAnsi="GHEA Grapalat" w:cs="Helvetica"/>
          <w:sz w:val="24"/>
          <w:szCs w:val="24"/>
          <w:lang w:val="hy-AM"/>
        </w:rPr>
        <w:t>գրառումից</w:t>
      </w:r>
      <w:proofErr w:type="spellEnd"/>
      <w:r w:rsidR="00AC3DE4" w:rsidRPr="00346203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6C7ECA06" w14:textId="77777777" w:rsidR="00FA15F8" w:rsidRPr="00346203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346203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346203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7193F04" w14:textId="77777777" w:rsidR="007B12AF" w:rsidRPr="0034620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7E935996" w14:textId="77777777" w:rsidR="00FA15F8" w:rsidRPr="0034620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346203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346203">
        <w:rPr>
          <w:rFonts w:ascii="GHEA Grapalat" w:hAnsi="GHEA Grapalat" w:cs="Helvetica"/>
          <w:sz w:val="24"/>
          <w:szCs w:val="24"/>
          <w:lang w:val="hy-AM"/>
        </w:rPr>
        <w:t>է</w:t>
      </w:r>
      <w:r w:rsidRPr="00346203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</w:t>
      </w:r>
      <w:proofErr w:type="spellStart"/>
      <w:r w:rsidRPr="00346203">
        <w:rPr>
          <w:rFonts w:ascii="GHEA Grapalat" w:hAnsi="GHEA Grapalat" w:cs="Helvetica"/>
          <w:sz w:val="24"/>
          <w:szCs w:val="24"/>
          <w:lang w:val="hy-AM"/>
        </w:rPr>
        <w:t>դեռևս</w:t>
      </w:r>
      <w:proofErr w:type="spellEnd"/>
      <w:r w:rsidRPr="00346203">
        <w:rPr>
          <w:rFonts w:ascii="GHEA Grapalat" w:hAnsi="GHEA Grapalat" w:cs="Helvetica"/>
          <w:sz w:val="24"/>
          <w:szCs w:val="24"/>
          <w:lang w:val="hy-AM"/>
        </w:rPr>
        <w:t xml:space="preserve"> գրանցված չէ</w:t>
      </w:r>
      <w:r w:rsidR="00AC3DE4" w:rsidRPr="00346203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75E0C73A" w14:textId="77777777" w:rsidR="00FA15F8" w:rsidRPr="0034620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346203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346203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346203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346203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4B47E019" w14:textId="77777777" w:rsidR="00FA15F8" w:rsidRPr="00346203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346203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346203">
        <w:rPr>
          <w:rFonts w:ascii="GHEA Grapalat" w:hAnsi="GHEA Grapalat" w:cs="Helvetica"/>
          <w:sz w:val="24"/>
          <w:szCs w:val="24"/>
          <w:lang w:val="hy-AM"/>
        </w:rPr>
        <w:t>)</w:t>
      </w:r>
      <w:r w:rsidRPr="003462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346203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346203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346203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1F6D0BCE" w14:textId="77777777" w:rsidR="002018B0" w:rsidRPr="00346203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356AA6D1" w14:textId="77777777" w:rsidR="002018B0" w:rsidRPr="0034620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462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3462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346203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3462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3462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3462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3462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երի թերություններն ու ուղղելով սխալները, որոնց մասին քաղաքացին ծանուցվում է «Իմ էջի» «</w:t>
      </w:r>
      <w:proofErr w:type="spellStart"/>
      <w:r w:rsidRPr="003462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Ծանուցումներ</w:t>
      </w:r>
      <w:proofErr w:type="spellEnd"/>
      <w:r w:rsidRPr="003462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346203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3462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578E769E" w14:textId="77777777" w:rsidR="002018B0" w:rsidRPr="0034620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0F696B4F" w14:textId="77777777" w:rsidR="002018B0" w:rsidRPr="0034620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46203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3462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3462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րցույթներ» բաժնի «Հայտարարություններ» ենթաբաժին, ընտրել կոնկրետ պաշտոնի համար հրապարակված հայտարարությունը, սեղմել «Գործողություններ» </w:t>
      </w:r>
      <w:proofErr w:type="spellStart"/>
      <w:r w:rsidRPr="003462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ենթաբաժնի</w:t>
      </w:r>
      <w:proofErr w:type="spellEnd"/>
      <w:r w:rsidRPr="003462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ներքո նշված «Խմբագրել» կոճակը, կատարել փոփոխությունները և </w:t>
      </w:r>
      <w:proofErr w:type="spellStart"/>
      <w:r w:rsidRPr="003462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ներքևում</w:t>
      </w:r>
      <w:proofErr w:type="spellEnd"/>
      <w:r w:rsidRPr="003462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նշված «Դիմել» կոճակի միջոցով կրկին ներկայացնել դիմումը։</w:t>
      </w:r>
    </w:p>
    <w:p w14:paraId="5A467C5B" w14:textId="77777777" w:rsidR="00F93F0F" w:rsidRPr="0034620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D1D93E9" w14:textId="77777777" w:rsidR="00F93F0F" w:rsidRPr="0034620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462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34620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3462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346203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346203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«Մուտք» բաժին կամ</w:t>
      </w:r>
      <w:r w:rsidR="00903E19" w:rsidRPr="003462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34620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34620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34620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proofErr w:type="spellStart"/>
      <w:r w:rsidRPr="003462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</w:t>
      </w:r>
      <w:proofErr w:type="spellEnd"/>
      <w:r w:rsidRPr="003462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«Անձնական էջ» բաժինը, որտեղ անհրաժեշտ է լրացնել գրանցված էլեկտրոնային փոստի հասցեն և </w:t>
      </w:r>
      <w:proofErr w:type="spellStart"/>
      <w:r w:rsidRPr="003462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գաղտնաբառը</w:t>
      </w:r>
      <w:proofErr w:type="spellEnd"/>
      <w:r w:rsidRPr="00346203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</w:p>
    <w:p w14:paraId="52C03E37" w14:textId="77777777" w:rsidR="00F93F0F" w:rsidRPr="0034620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41FA563" w14:textId="77777777" w:rsidR="00F93F0F" w:rsidRPr="0034620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462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Քաղաքացիները </w:t>
      </w:r>
      <w:proofErr w:type="spellStart"/>
      <w:r w:rsidRPr="003462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թեստավորմանը</w:t>
      </w:r>
      <w:proofErr w:type="spellEnd"/>
      <w:r w:rsidRPr="003462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71A43147" w14:textId="77777777" w:rsidR="001135ED" w:rsidRPr="00F764B9" w:rsidRDefault="001135ED" w:rsidP="001135ED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Մրցույթի մասնակիցների մուտքը </w:t>
      </w:r>
      <w:proofErr w:type="spellStart"/>
      <w:r w:rsidRPr="00F764B9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թեստավորման</w:t>
      </w:r>
      <w:proofErr w:type="spellEnd"/>
      <w:r w:rsidRPr="00F764B9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սենյակ դադարեցվում է </w:t>
      </w:r>
      <w:proofErr w:type="spellStart"/>
      <w:r w:rsidRPr="00F764B9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թեստավորումը</w:t>
      </w:r>
      <w:proofErr w:type="spellEnd"/>
      <w:r w:rsidRPr="00F764B9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սկսելուց 10 րոպե առաջ։</w:t>
      </w:r>
    </w:p>
    <w:p w14:paraId="3D18A5E6" w14:textId="77777777" w:rsidR="00880CE6" w:rsidRPr="00346203" w:rsidRDefault="00880CE6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5A147B6" w14:textId="7BB2BA72" w:rsidR="00880CE6" w:rsidRPr="00346203" w:rsidRDefault="00D00352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462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Ներքին գործերի նախարարության</w:t>
      </w:r>
      <w:r w:rsidR="006122C6" w:rsidRPr="003462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</w:t>
      </w:r>
      <w:r w:rsidRPr="00346203">
        <w:rPr>
          <w:rFonts w:ascii="GHEA Grapalat" w:hAnsi="GHEA Grapalat" w:cs="Times New Roman"/>
          <w:sz w:val="24"/>
          <w:szCs w:val="24"/>
          <w:lang w:val="hy-AM"/>
        </w:rPr>
        <w:t xml:space="preserve">տնտեսական վարչության </w:t>
      </w:r>
      <w:r w:rsidR="00117C8F" w:rsidRPr="00117C8F">
        <w:rPr>
          <w:rFonts w:ascii="GHEA Grapalat" w:hAnsi="GHEA Grapalat" w:cs="Times New Roman"/>
          <w:bCs/>
          <w:sz w:val="24"/>
          <w:szCs w:val="24"/>
          <w:lang w:val="hy-AM"/>
        </w:rPr>
        <w:t xml:space="preserve">շինարարության պլանավորման և վերահսկողության բաժնի գլխավոր մասնագետի (ծածկագիրը`  27-34.5-Մ2-24) </w:t>
      </w:r>
      <w:r w:rsidR="00880CE6" w:rsidRPr="00346203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3462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3462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</w:t>
      </w:r>
      <w:proofErr w:type="spellStart"/>
      <w:r w:rsidR="00880CE6" w:rsidRPr="003462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հետևյալ</w:t>
      </w:r>
      <w:proofErr w:type="spellEnd"/>
      <w:r w:rsidR="00880CE6" w:rsidRPr="003462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փաստաթղթերը՝</w:t>
      </w:r>
    </w:p>
    <w:p w14:paraId="4749052E" w14:textId="77777777" w:rsidR="00880CE6" w:rsidRPr="00346203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46203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346203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</w:t>
      </w:r>
      <w:proofErr w:type="spellStart"/>
      <w:r w:rsidR="00880CE6" w:rsidRPr="003462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առցանց</w:t>
      </w:r>
      <w:proofErr w:type="spellEnd"/>
      <w:r w:rsidR="00880CE6" w:rsidRPr="00346203">
        <w:rPr>
          <w:rFonts w:ascii="GHEA Grapalat" w:hAnsi="GHEA Grapalat"/>
          <w:sz w:val="24"/>
          <w:szCs w:val="24"/>
          <w:shd w:val="clear" w:color="auto" w:fill="FFFFFF"/>
          <w:lang w:val="hy-AM"/>
        </w:rPr>
        <w:t>),</w:t>
      </w:r>
    </w:p>
    <w:p w14:paraId="57589D7C" w14:textId="77777777" w:rsidR="00880CE6" w:rsidRPr="00346203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46203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3462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3462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անձը նույնականացման կամ սոցիալական քարտ չի կց</w:t>
      </w:r>
      <w:r w:rsidR="00814045" w:rsidRPr="003462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3462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ում, ապա անհրաժեշտ է կցել անձին հանրային ծառայության համարանիշ տրամադրելու մասին տեղեկանքի կամ հանրային ծառայության </w:t>
      </w:r>
      <w:proofErr w:type="spellStart"/>
      <w:r w:rsidRPr="003462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համարանիշի</w:t>
      </w:r>
      <w:proofErr w:type="spellEnd"/>
      <w:r w:rsidRPr="003462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տրամադրումից հրաժարվելու մասին տեղեկանքի լուսապատճենը),</w:t>
      </w:r>
    </w:p>
    <w:p w14:paraId="7D9E8DD6" w14:textId="77777777" w:rsidR="0067149D" w:rsidRPr="0034620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46203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46B44B3E" w14:textId="77777777" w:rsidR="00CC5DC6" w:rsidRPr="0034620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46203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3462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3462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0DB77726" w14:textId="77777777" w:rsidR="0067149D" w:rsidRPr="0034620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462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3462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3462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էջերի) լուսապատճենը կամ դրան փոխարինող ժամանակավոր զորակոչային տեղամասի </w:t>
      </w:r>
      <w:proofErr w:type="spellStart"/>
      <w:r w:rsidRPr="003462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կցագրման</w:t>
      </w:r>
      <w:proofErr w:type="spellEnd"/>
      <w:r w:rsidRPr="003462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վկայականի լուսապատճեն</w:t>
      </w:r>
      <w:r w:rsidR="00AC3DE4" w:rsidRPr="003462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52629650" w14:textId="77777777" w:rsidR="00541BE8" w:rsidRPr="0034620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46203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2B2D6D08" w14:textId="77777777" w:rsidR="0067149D" w:rsidRPr="00346203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32B5A6B6" w14:textId="5939A773" w:rsidR="00346203" w:rsidRPr="00346203" w:rsidRDefault="00346203" w:rsidP="00346203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3462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դիմումների ընդունման </w:t>
      </w:r>
      <w:proofErr w:type="spellStart"/>
      <w:r w:rsidRPr="003462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վերջնաժամկետն</w:t>
      </w:r>
      <w:proofErr w:type="spellEnd"/>
      <w:r w:rsidRPr="003462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է 2</w:t>
      </w:r>
      <w:r w:rsidR="0060380C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6</w:t>
      </w:r>
      <w:r w:rsidRPr="003462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60380C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06</w:t>
      </w:r>
      <w:r w:rsidRPr="003462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.2025թ. ներառյալ:</w:t>
      </w:r>
    </w:p>
    <w:p w14:paraId="4404F20A" w14:textId="77777777" w:rsidR="0067149D" w:rsidRPr="00346203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34620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Դիմումներն ընդունվում են </w:t>
      </w:r>
      <w:proofErr w:type="spellStart"/>
      <w:r w:rsidRPr="00346203">
        <w:rPr>
          <w:rFonts w:ascii="GHEA Grapalat" w:eastAsia="Times New Roman" w:hAnsi="GHEA Grapalat" w:cs="Times New Roman"/>
          <w:sz w:val="24"/>
          <w:szCs w:val="24"/>
          <w:lang w:val="hy-AM"/>
        </w:rPr>
        <w:t>քսանչորսժամյա</w:t>
      </w:r>
      <w:proofErr w:type="spellEnd"/>
      <w:r w:rsidRPr="0034620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ռեժիմով:</w:t>
      </w:r>
    </w:p>
    <w:p w14:paraId="18970D62" w14:textId="6CA86089" w:rsidR="00346203" w:rsidRPr="00346203" w:rsidRDefault="00541BE8" w:rsidP="00346203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34620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3462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Pr="00346203">
        <w:rPr>
          <w:rFonts w:ascii="GHEA Grapalat" w:hAnsi="GHEA Grapalat" w:cs="Sylfaen"/>
          <w:sz w:val="24"/>
          <w:szCs w:val="24"/>
          <w:lang w:val="hy-AM"/>
        </w:rPr>
        <w:t>թեստավորման</w:t>
      </w:r>
      <w:proofErr w:type="spellEnd"/>
      <w:r w:rsidRPr="003462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4620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3462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4620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346203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346203" w:rsidRPr="00346203">
        <w:rPr>
          <w:rFonts w:ascii="GHEA Grapalat" w:hAnsi="GHEA Grapalat" w:cs="Helvetica"/>
          <w:sz w:val="24"/>
          <w:szCs w:val="24"/>
          <w:lang w:val="hy-AM"/>
        </w:rPr>
        <w:t>5</w:t>
      </w:r>
      <w:r w:rsidRPr="003462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46203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3462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17C8F">
        <w:rPr>
          <w:rFonts w:ascii="GHEA Grapalat" w:hAnsi="GHEA Grapalat" w:cs="Helvetica"/>
          <w:sz w:val="24"/>
          <w:szCs w:val="24"/>
          <w:lang w:val="hy-AM"/>
        </w:rPr>
        <w:t>հուլիսի</w:t>
      </w:r>
      <w:r w:rsidR="00B06F9F" w:rsidRPr="00346203">
        <w:rPr>
          <w:rFonts w:ascii="GHEA Grapalat" w:hAnsi="GHEA Grapalat" w:cs="Helvetica"/>
          <w:sz w:val="24"/>
          <w:szCs w:val="24"/>
          <w:lang w:val="hy-AM"/>
        </w:rPr>
        <w:t xml:space="preserve"> 2</w:t>
      </w:r>
      <w:r w:rsidR="00117C8F">
        <w:rPr>
          <w:rFonts w:ascii="GHEA Grapalat" w:hAnsi="GHEA Grapalat" w:cs="Helvetica"/>
          <w:sz w:val="24"/>
          <w:szCs w:val="24"/>
          <w:lang w:val="hy-AM"/>
        </w:rPr>
        <w:t>3</w:t>
      </w:r>
      <w:r w:rsidRPr="00346203">
        <w:rPr>
          <w:rFonts w:ascii="GHEA Grapalat" w:hAnsi="GHEA Grapalat" w:cs="Helvetica"/>
          <w:sz w:val="24"/>
          <w:szCs w:val="24"/>
          <w:lang w:val="hy-AM"/>
        </w:rPr>
        <w:t>-</w:t>
      </w:r>
      <w:r w:rsidRPr="00346203">
        <w:rPr>
          <w:rFonts w:ascii="GHEA Grapalat" w:hAnsi="GHEA Grapalat" w:cs="Sylfaen"/>
          <w:sz w:val="24"/>
          <w:szCs w:val="24"/>
          <w:lang w:val="hy-AM"/>
        </w:rPr>
        <w:t>ին՝</w:t>
      </w:r>
      <w:r w:rsidRPr="003462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46203">
        <w:rPr>
          <w:rFonts w:ascii="GHEA Grapalat" w:hAnsi="GHEA Grapalat" w:cs="Sylfaen"/>
          <w:sz w:val="24"/>
          <w:szCs w:val="24"/>
          <w:lang w:val="hy-AM"/>
        </w:rPr>
        <w:t>ժամը</w:t>
      </w:r>
      <w:r w:rsidRPr="003462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17C8F">
        <w:rPr>
          <w:rFonts w:ascii="GHEA Grapalat" w:hAnsi="GHEA Grapalat" w:cs="Helvetica"/>
          <w:sz w:val="24"/>
          <w:szCs w:val="24"/>
          <w:lang w:val="hy-AM"/>
        </w:rPr>
        <w:t>16</w:t>
      </w:r>
      <w:r w:rsidRPr="00346203">
        <w:rPr>
          <w:rFonts w:ascii="GHEA Grapalat" w:hAnsi="GHEA Grapalat" w:cs="Helvetica"/>
          <w:sz w:val="24"/>
          <w:szCs w:val="24"/>
          <w:lang w:val="hy-AM"/>
        </w:rPr>
        <w:t>:</w:t>
      </w:r>
      <w:r w:rsidR="00117C8F">
        <w:rPr>
          <w:rFonts w:ascii="GHEA Grapalat" w:hAnsi="GHEA Grapalat" w:cs="Helvetica"/>
          <w:sz w:val="24"/>
          <w:szCs w:val="24"/>
          <w:lang w:val="hy-AM"/>
        </w:rPr>
        <w:t>0</w:t>
      </w:r>
      <w:r w:rsidRPr="00346203">
        <w:rPr>
          <w:rFonts w:ascii="GHEA Grapalat" w:hAnsi="GHEA Grapalat" w:cs="Helvetica"/>
          <w:sz w:val="24"/>
          <w:szCs w:val="24"/>
          <w:lang w:val="hy-AM"/>
        </w:rPr>
        <w:t>0-</w:t>
      </w:r>
      <w:r w:rsidRPr="00346203">
        <w:rPr>
          <w:rFonts w:ascii="GHEA Grapalat" w:hAnsi="GHEA Grapalat" w:cs="Sylfaen"/>
          <w:sz w:val="24"/>
          <w:szCs w:val="24"/>
          <w:lang w:val="hy-AM"/>
        </w:rPr>
        <w:t>ին</w:t>
      </w:r>
      <w:r w:rsidRPr="0034620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346203">
        <w:rPr>
          <w:rFonts w:ascii="GHEA Grapalat" w:hAnsi="GHEA Grapalat" w:cs="Sylfaen"/>
          <w:sz w:val="24"/>
          <w:szCs w:val="24"/>
          <w:lang w:val="hy-AM"/>
        </w:rPr>
        <w:t xml:space="preserve">Ներքին </w:t>
      </w:r>
      <w:proofErr w:type="spellStart"/>
      <w:r w:rsidR="00346203" w:rsidRPr="00346203">
        <w:rPr>
          <w:rFonts w:ascii="GHEA Grapalat" w:eastAsia="Calibri" w:hAnsi="GHEA Grapalat" w:cs="Times New Roman"/>
          <w:sz w:val="24"/>
          <w:szCs w:val="24"/>
          <w:lang w:val="hy-AM"/>
        </w:rPr>
        <w:t>Ներքին</w:t>
      </w:r>
      <w:proofErr w:type="spellEnd"/>
      <w:r w:rsidR="00346203" w:rsidRPr="0034620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գործերի նախարարության փրկարար ծառայության վարչական շենքում՝ 2-րդ մասնաշենք, 2-րդ հարկ (հասցե՝ ՀՀ, ք</w:t>
      </w:r>
      <w:r w:rsidR="00346203" w:rsidRPr="00346203">
        <w:rPr>
          <w:rFonts w:ascii="Cambria Math" w:eastAsia="Calibri" w:hAnsi="Cambria Math" w:cs="Cambria Math"/>
          <w:sz w:val="24"/>
          <w:szCs w:val="24"/>
          <w:lang w:val="hy-AM"/>
        </w:rPr>
        <w:t>․</w:t>
      </w:r>
      <w:r w:rsidR="00346203" w:rsidRPr="0034620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proofErr w:type="spellStart"/>
      <w:r w:rsidR="00346203" w:rsidRPr="00346203">
        <w:rPr>
          <w:rFonts w:ascii="GHEA Grapalat" w:eastAsia="Calibri" w:hAnsi="GHEA Grapalat" w:cs="Times New Roman"/>
          <w:sz w:val="24"/>
          <w:szCs w:val="24"/>
          <w:lang w:val="hy-AM"/>
        </w:rPr>
        <w:t>Երևան</w:t>
      </w:r>
      <w:proofErr w:type="spellEnd"/>
      <w:r w:rsidR="00346203" w:rsidRPr="00346203">
        <w:rPr>
          <w:rFonts w:ascii="GHEA Grapalat" w:eastAsia="Calibri" w:hAnsi="GHEA Grapalat" w:cs="Times New Roman"/>
          <w:sz w:val="24"/>
          <w:szCs w:val="24"/>
          <w:lang w:val="hy-AM"/>
        </w:rPr>
        <w:t>, Դավթաշեն վարչական շրջան, Դավիթաշեն 4-րդ թաղ</w:t>
      </w:r>
      <w:r w:rsidR="00346203" w:rsidRPr="00346203">
        <w:rPr>
          <w:rFonts w:ascii="Cambria Math" w:eastAsia="Calibri" w:hAnsi="Cambria Math" w:cs="Cambria Math"/>
          <w:sz w:val="24"/>
          <w:szCs w:val="24"/>
          <w:lang w:val="hy-AM"/>
        </w:rPr>
        <w:t>․</w:t>
      </w:r>
      <w:r w:rsidR="00346203" w:rsidRPr="00346203">
        <w:rPr>
          <w:rFonts w:ascii="GHEA Grapalat" w:eastAsia="Calibri" w:hAnsi="GHEA Grapalat" w:cs="Times New Roman"/>
          <w:sz w:val="24"/>
          <w:szCs w:val="24"/>
          <w:lang w:val="hy-AM"/>
        </w:rPr>
        <w:t>, Ա</w:t>
      </w:r>
      <w:r w:rsidR="00346203" w:rsidRPr="00346203">
        <w:rPr>
          <w:rFonts w:ascii="Cambria Math" w:eastAsia="Calibri" w:hAnsi="Cambria Math" w:cs="Cambria Math"/>
          <w:sz w:val="24"/>
          <w:szCs w:val="24"/>
          <w:lang w:val="hy-AM"/>
        </w:rPr>
        <w:t>․</w:t>
      </w:r>
      <w:r w:rsidR="00346203" w:rsidRPr="0034620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proofErr w:type="spellStart"/>
      <w:r w:rsidR="00346203" w:rsidRPr="00346203">
        <w:rPr>
          <w:rFonts w:ascii="GHEA Grapalat" w:eastAsia="Calibri" w:hAnsi="GHEA Grapalat" w:cs="Times New Roman"/>
          <w:sz w:val="24"/>
          <w:szCs w:val="24"/>
          <w:lang w:val="hy-AM"/>
        </w:rPr>
        <w:t>Միկոյան</w:t>
      </w:r>
      <w:proofErr w:type="spellEnd"/>
      <w:r w:rsidR="00346203" w:rsidRPr="0034620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109/8։):</w:t>
      </w:r>
    </w:p>
    <w:p w14:paraId="2C2E751B" w14:textId="75E928BD" w:rsidR="0067149D" w:rsidRPr="0034620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D4F5ABD" w14:textId="4CD91571" w:rsidR="0067149D" w:rsidRPr="00346203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4620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3462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4620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3462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4620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3462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4620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3462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346203" w:rsidRPr="00346203">
        <w:rPr>
          <w:rFonts w:ascii="GHEA Grapalat" w:hAnsi="GHEA Grapalat" w:cs="Helvetica"/>
          <w:sz w:val="24"/>
          <w:szCs w:val="24"/>
          <w:lang w:val="hy-AM"/>
        </w:rPr>
        <w:t xml:space="preserve">2025 </w:t>
      </w:r>
      <w:r w:rsidR="00346203" w:rsidRPr="00346203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="00346203" w:rsidRPr="003462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17C8F" w:rsidRPr="00117C8F">
        <w:rPr>
          <w:rFonts w:ascii="GHEA Grapalat" w:hAnsi="GHEA Grapalat" w:cs="Helvetica"/>
          <w:sz w:val="24"/>
          <w:szCs w:val="24"/>
          <w:lang w:val="hy-AM"/>
        </w:rPr>
        <w:t>հուլիսի</w:t>
      </w:r>
      <w:r w:rsidR="00346203" w:rsidRPr="00346203">
        <w:rPr>
          <w:rFonts w:ascii="GHEA Grapalat" w:hAnsi="GHEA Grapalat" w:cs="Helvetica"/>
          <w:sz w:val="24"/>
          <w:szCs w:val="24"/>
          <w:lang w:val="hy-AM"/>
        </w:rPr>
        <w:t xml:space="preserve"> 2</w:t>
      </w:r>
      <w:r w:rsidR="00117C8F">
        <w:rPr>
          <w:rFonts w:ascii="GHEA Grapalat" w:hAnsi="GHEA Grapalat" w:cs="Helvetica"/>
          <w:sz w:val="24"/>
          <w:szCs w:val="24"/>
          <w:lang w:val="hy-AM"/>
        </w:rPr>
        <w:t>5</w:t>
      </w:r>
      <w:r w:rsidR="00346203" w:rsidRPr="00346203">
        <w:rPr>
          <w:rFonts w:ascii="GHEA Grapalat" w:hAnsi="GHEA Grapalat" w:cs="Helvetica"/>
          <w:sz w:val="24"/>
          <w:szCs w:val="24"/>
          <w:lang w:val="hy-AM"/>
        </w:rPr>
        <w:t>-</w:t>
      </w:r>
      <w:r w:rsidR="00346203" w:rsidRPr="00346203">
        <w:rPr>
          <w:rFonts w:ascii="GHEA Grapalat" w:hAnsi="GHEA Grapalat" w:cs="Sylfaen"/>
          <w:sz w:val="24"/>
          <w:szCs w:val="24"/>
          <w:lang w:val="hy-AM"/>
        </w:rPr>
        <w:t>ին՝</w:t>
      </w:r>
      <w:r w:rsidR="00346203" w:rsidRPr="003462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462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46203">
        <w:rPr>
          <w:rFonts w:ascii="GHEA Grapalat" w:hAnsi="GHEA Grapalat" w:cs="Sylfaen"/>
          <w:sz w:val="24"/>
          <w:szCs w:val="24"/>
          <w:lang w:val="hy-AM"/>
        </w:rPr>
        <w:t>ժամը</w:t>
      </w:r>
      <w:r w:rsidRPr="00346203">
        <w:rPr>
          <w:rFonts w:ascii="GHEA Grapalat" w:hAnsi="GHEA Grapalat" w:cs="Helvetica"/>
          <w:sz w:val="24"/>
          <w:szCs w:val="24"/>
          <w:lang w:val="hy-AM"/>
        </w:rPr>
        <w:t xml:space="preserve"> 1</w:t>
      </w:r>
      <w:r w:rsidR="00117C8F">
        <w:rPr>
          <w:rFonts w:ascii="GHEA Grapalat" w:hAnsi="GHEA Grapalat" w:cs="Helvetica"/>
          <w:sz w:val="24"/>
          <w:szCs w:val="24"/>
          <w:lang w:val="hy-AM"/>
        </w:rPr>
        <w:t>2</w:t>
      </w:r>
      <w:r w:rsidRPr="00346203">
        <w:rPr>
          <w:rFonts w:ascii="GHEA Grapalat" w:hAnsi="GHEA Grapalat" w:cs="Helvetica"/>
          <w:sz w:val="24"/>
          <w:szCs w:val="24"/>
          <w:lang w:val="hy-AM"/>
        </w:rPr>
        <w:t>:00-</w:t>
      </w:r>
      <w:r w:rsidRPr="00346203">
        <w:rPr>
          <w:rFonts w:ascii="GHEA Grapalat" w:hAnsi="GHEA Grapalat" w:cs="Sylfaen"/>
          <w:sz w:val="24"/>
          <w:szCs w:val="24"/>
          <w:lang w:val="hy-AM"/>
        </w:rPr>
        <w:t>ին</w:t>
      </w:r>
      <w:r w:rsidRPr="0034620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346203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3462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149D" w:rsidRPr="00346203">
        <w:rPr>
          <w:rFonts w:ascii="GHEA Grapalat" w:hAnsi="GHEA Grapalat" w:cs="Sylfaen"/>
          <w:sz w:val="24"/>
          <w:szCs w:val="24"/>
          <w:lang w:val="hy-AM"/>
        </w:rPr>
        <w:t xml:space="preserve">վարչական շենքում (հասցե՝ </w:t>
      </w:r>
      <w:r w:rsidR="0067149D" w:rsidRPr="00346203">
        <w:rPr>
          <w:rFonts w:ascii="GHEA Grapalat" w:hAnsi="GHEA Grapalat" w:cs="Sylfaen"/>
          <w:bCs/>
          <w:sz w:val="24"/>
          <w:szCs w:val="24"/>
          <w:lang w:val="hy-AM"/>
        </w:rPr>
        <w:t xml:space="preserve">ՀՀ, ք. </w:t>
      </w:r>
      <w:proofErr w:type="spellStart"/>
      <w:r w:rsidR="0067149D" w:rsidRPr="00346203">
        <w:rPr>
          <w:rFonts w:ascii="GHEA Grapalat" w:hAnsi="GHEA Grapalat" w:cs="Sylfaen"/>
          <w:bCs/>
          <w:sz w:val="24"/>
          <w:szCs w:val="24"/>
          <w:lang w:val="hy-AM"/>
        </w:rPr>
        <w:t>Երևան</w:t>
      </w:r>
      <w:proofErr w:type="spellEnd"/>
      <w:r w:rsidR="0067149D" w:rsidRPr="00346203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DB1007" w:rsidRPr="00346203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346203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3858B48A" w14:textId="77777777" w:rsidR="0067149D" w:rsidRPr="0034620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3E12EE98" w14:textId="77777777" w:rsidR="00541BE8" w:rsidRPr="0034620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346203">
        <w:rPr>
          <w:rFonts w:ascii="GHEA Grapalat" w:hAnsi="GHEA Grapalat" w:cs="Sylfaen"/>
          <w:sz w:val="24"/>
          <w:szCs w:val="24"/>
          <w:lang w:val="hy-AM"/>
        </w:rPr>
        <w:lastRenderedPageBreak/>
        <w:t>Մրցույթի</w:t>
      </w:r>
      <w:r w:rsidRPr="003462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4620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3462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4620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3462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4620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3462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346203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proofErr w:type="spellStart"/>
      <w:r w:rsidRPr="00346203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346203">
        <w:rPr>
          <w:rFonts w:ascii="GHEA Grapalat" w:hAnsi="GHEA Grapalat" w:cs="Sylfaen"/>
          <w:sz w:val="24"/>
          <w:szCs w:val="24"/>
          <w:lang w:val="hy-AM"/>
        </w:rPr>
        <w:t>ով</w:t>
      </w:r>
      <w:proofErr w:type="spellEnd"/>
      <w:r w:rsidRPr="0034620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77581C99" w14:textId="77777777" w:rsidR="0067149D" w:rsidRPr="0034620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A4E228E" w14:textId="078BE043" w:rsidR="00541BE8" w:rsidRPr="00117C8F" w:rsidRDefault="00117C8F" w:rsidP="00117C8F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17C8F">
        <w:rPr>
          <w:rFonts w:ascii="GHEA Grapalat" w:hAnsi="GHEA Grapalat" w:cs="Sylfaen"/>
          <w:sz w:val="24"/>
          <w:szCs w:val="24"/>
          <w:lang w:val="hy-AM"/>
        </w:rPr>
        <w:t xml:space="preserve">Հիմնական աշխատավարձը 267072 (երկու հարյուր </w:t>
      </w:r>
      <w:proofErr w:type="spellStart"/>
      <w:r w:rsidRPr="00117C8F">
        <w:rPr>
          <w:rFonts w:ascii="GHEA Grapalat" w:hAnsi="GHEA Grapalat" w:cs="Sylfaen"/>
          <w:sz w:val="24"/>
          <w:szCs w:val="24"/>
          <w:lang w:val="hy-AM"/>
        </w:rPr>
        <w:t>վաթսունյոթ</w:t>
      </w:r>
      <w:proofErr w:type="spellEnd"/>
      <w:r w:rsidRPr="00117C8F">
        <w:rPr>
          <w:rFonts w:ascii="GHEA Grapalat" w:hAnsi="GHEA Grapalat" w:cs="Sylfaen"/>
          <w:sz w:val="24"/>
          <w:szCs w:val="24"/>
          <w:lang w:val="hy-AM"/>
        </w:rPr>
        <w:t xml:space="preserve"> հազար </w:t>
      </w:r>
      <w:proofErr w:type="spellStart"/>
      <w:r w:rsidRPr="00117C8F">
        <w:rPr>
          <w:rFonts w:ascii="GHEA Grapalat" w:hAnsi="GHEA Grapalat" w:cs="Sylfaen"/>
          <w:sz w:val="24"/>
          <w:szCs w:val="24"/>
          <w:lang w:val="hy-AM"/>
        </w:rPr>
        <w:t>յոթանասուներկու</w:t>
      </w:r>
      <w:proofErr w:type="spellEnd"/>
      <w:r w:rsidRPr="00117C8F">
        <w:rPr>
          <w:rFonts w:ascii="GHEA Grapalat" w:hAnsi="GHEA Grapalat" w:cs="Sylfaen"/>
          <w:sz w:val="24"/>
          <w:szCs w:val="24"/>
          <w:lang w:val="hy-AM"/>
        </w:rPr>
        <w:t>) ՀՀ դրամ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46203" w:rsidRPr="00346203">
        <w:rPr>
          <w:rFonts w:ascii="GHEA Grapalat" w:hAnsi="GHEA Grapalat" w:cs="Helvetica"/>
          <w:sz w:val="24"/>
          <w:szCs w:val="24"/>
          <w:lang w:val="hy-AM"/>
        </w:rPr>
        <w:t>(</w:t>
      </w:r>
      <w:r w:rsidR="00346203">
        <w:rPr>
          <w:rFonts w:ascii="GHEA Grapalat" w:hAnsi="GHEA Grapalat" w:cs="Helvetica"/>
          <w:sz w:val="24"/>
          <w:szCs w:val="24"/>
          <w:lang w:val="hy-AM"/>
        </w:rPr>
        <w:t>ներառյալ հարկերը</w:t>
      </w:r>
      <w:r w:rsidR="00346203" w:rsidRPr="00346203">
        <w:rPr>
          <w:rFonts w:ascii="GHEA Grapalat" w:hAnsi="GHEA Grapalat" w:cs="Helvetica"/>
          <w:sz w:val="24"/>
          <w:szCs w:val="24"/>
          <w:lang w:val="hy-AM"/>
        </w:rPr>
        <w:t>)</w:t>
      </w:r>
      <w:r w:rsidR="00DB1007" w:rsidRPr="00346203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7290568F" w14:textId="77777777" w:rsidR="0067149D" w:rsidRPr="00346203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265595E6" w14:textId="77777777" w:rsidR="00541BE8" w:rsidRPr="00346203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346203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3462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46203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3462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46203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3462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46203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3462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46203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3462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46203">
        <w:rPr>
          <w:rFonts w:ascii="GHEA Grapalat" w:hAnsi="GHEA Grapalat" w:cs="Sylfaen"/>
          <w:sz w:val="24"/>
          <w:szCs w:val="24"/>
          <w:lang w:val="hy-AM"/>
        </w:rPr>
        <w:t>է</w:t>
      </w:r>
      <w:r w:rsidRPr="003462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46203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3462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46203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34620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346203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34620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346203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34620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346203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34620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346203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3462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Pr="00346203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proofErr w:type="spellEnd"/>
      <w:r w:rsidRPr="003462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46203">
        <w:rPr>
          <w:rFonts w:ascii="GHEA Grapalat" w:hAnsi="GHEA Grapalat" w:cs="Sylfaen"/>
          <w:sz w:val="24"/>
          <w:szCs w:val="24"/>
          <w:lang w:val="hy-AM"/>
        </w:rPr>
        <w:t>և</w:t>
      </w:r>
      <w:r w:rsidRPr="003462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46203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3462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46203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34620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3C646C66" w14:textId="77777777" w:rsidR="00DC19F1" w:rsidRPr="00346203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7AA0F6F6" w14:textId="0C2F4204" w:rsidR="004F2B43" w:rsidRDefault="00541BE8" w:rsidP="004F2B43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46203">
        <w:rPr>
          <w:rFonts w:ascii="GHEA Grapalat" w:hAnsi="GHEA Grapalat" w:cs="Sylfaen"/>
          <w:sz w:val="24"/>
          <w:szCs w:val="24"/>
          <w:lang w:val="hy-AM"/>
        </w:rPr>
        <w:t xml:space="preserve">Թեստում ընդգրկվող մասնագիտական գիտելիքների վերաբերյալ թեստային առաջադրանքները կազմված են </w:t>
      </w:r>
      <w:proofErr w:type="spellStart"/>
      <w:r w:rsidRPr="00346203">
        <w:rPr>
          <w:rFonts w:ascii="GHEA Grapalat" w:hAnsi="GHEA Grapalat" w:cs="Sylfaen"/>
          <w:sz w:val="24"/>
          <w:szCs w:val="24"/>
          <w:lang w:val="hy-AM"/>
        </w:rPr>
        <w:t>հետևյալ</w:t>
      </w:r>
      <w:proofErr w:type="spellEnd"/>
      <w:r w:rsidRPr="00346203">
        <w:rPr>
          <w:rFonts w:ascii="GHEA Grapalat" w:hAnsi="GHEA Grapalat" w:cs="Sylfaen"/>
          <w:sz w:val="24"/>
          <w:szCs w:val="24"/>
          <w:lang w:val="hy-AM"/>
        </w:rPr>
        <w:t xml:space="preserve"> բնագավառներից՝</w:t>
      </w:r>
    </w:p>
    <w:p w14:paraId="5114CC96" w14:textId="3B96EB38" w:rsidR="004F2B43" w:rsidRDefault="004F2B43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hyperlink r:id="rId10" w:tgtFrame="_blank" w:history="1">
        <w:r w:rsidRPr="004F2B43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Հայաստանի Հանրապետության Սահմանադրություն</w:t>
        </w:r>
      </w:hyperlink>
    </w:p>
    <w:p w14:paraId="27CA8D73" w14:textId="363E78D5" w:rsidR="004F2B43" w:rsidRDefault="004F2B43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F2B43">
        <w:rPr>
          <w:rFonts w:ascii="GHEA Grapalat" w:hAnsi="GHEA Grapalat" w:cs="Sylfaen"/>
          <w:sz w:val="24"/>
          <w:szCs w:val="24"/>
          <w:lang w:val="hy-AM"/>
        </w:rPr>
        <w:t>(Հոդվածներ՝ 5,10,14,27,34,44,47,48,131,154։)</w:t>
      </w:r>
    </w:p>
    <w:p w14:paraId="08B42B13" w14:textId="1F79FD16" w:rsidR="004F2B43" w:rsidRDefault="004F2B43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hyperlink r:id="rId11" w:history="1">
        <w:r w:rsidRPr="001B1844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https://www.arlis.am/hy/acts/143723</w:t>
        </w:r>
      </w:hyperlink>
    </w:p>
    <w:p w14:paraId="1D7D8EFA" w14:textId="77777777" w:rsidR="004F2B43" w:rsidRPr="00346203" w:rsidRDefault="004F2B43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E5389E2" w14:textId="7094C812" w:rsidR="007A4D89" w:rsidRPr="00346203" w:rsidRDefault="007A4D89" w:rsidP="005C1A90">
      <w:pPr>
        <w:spacing w:after="0" w:line="240" w:lineRule="auto"/>
        <w:ind w:left="360"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34620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.   «Քաղաքացիական ծառայության մասին» ՀՀ օրենք, հոդվածներ՝  4, 7, 10, 12, 17, 21, 23, 24, 30, 37։ </w:t>
      </w:r>
      <w:r w:rsidRPr="00346203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346203">
        <w:rPr>
          <w:rFonts w:ascii="GHEA Grapalat" w:hAnsi="GHEA Grapalat"/>
          <w:sz w:val="24"/>
          <w:szCs w:val="24"/>
          <w:lang w:val="hy-AM"/>
        </w:rPr>
        <w:t xml:space="preserve"> </w:t>
      </w:r>
      <w:r w:rsidR="003A28D7" w:rsidRPr="003A28D7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https://www.arlis.am/hy/acts/204205</w:t>
      </w:r>
    </w:p>
    <w:p w14:paraId="3EB58836" w14:textId="77777777" w:rsidR="007A4D89" w:rsidRPr="005C1A90" w:rsidRDefault="007A4D89" w:rsidP="005C1A90">
      <w:pPr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55376106" w14:textId="77777777" w:rsidR="007A4D89" w:rsidRPr="00346203" w:rsidRDefault="007A4D89" w:rsidP="007A4D8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34620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«Հանրային ծառայության մասին» ՀՀ օրենք, հոդվածներ՝ 2, 3, 4, 15, 16.1, 36, 46, 46.1։ </w:t>
      </w:r>
    </w:p>
    <w:p w14:paraId="4892021D" w14:textId="3D9551CC" w:rsidR="007A4D89" w:rsidRDefault="007A4D89" w:rsidP="007A4D89">
      <w:pPr>
        <w:tabs>
          <w:tab w:val="left" w:pos="426"/>
          <w:tab w:val="left" w:pos="567"/>
        </w:tabs>
        <w:spacing w:after="0"/>
        <w:ind w:left="360"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34620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34620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34620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  <w:t xml:space="preserve">Հղումը </w:t>
      </w:r>
      <w:hyperlink r:id="rId12" w:history="1">
        <w:r w:rsidR="004F2B43" w:rsidRPr="002C734A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https://www.arlis.am/hy/acts/203925</w:t>
        </w:r>
      </w:hyperlink>
    </w:p>
    <w:p w14:paraId="7A2A17DE" w14:textId="54039BCC" w:rsidR="007A4D89" w:rsidRPr="00346203" w:rsidRDefault="007A4D89" w:rsidP="007A4D89">
      <w:pPr>
        <w:pStyle w:val="ListParagraph"/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321CA271" w14:textId="77777777" w:rsidR="00D9235D" w:rsidRDefault="007A4D89" w:rsidP="007A4D8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34620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«Նորմատիվ  իրավական  ակտերի  մասին» ՀՀ օրենք, </w:t>
      </w:r>
    </w:p>
    <w:p w14:paraId="3BE2A459" w14:textId="297CC19E" w:rsidR="007A4D89" w:rsidRPr="00346203" w:rsidRDefault="007A4D89" w:rsidP="007A4D8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34620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հոդվածներ՝ </w:t>
      </w:r>
      <w:r w:rsidR="005C1A90" w:rsidRPr="005C1A90">
        <w:rPr>
          <w:rFonts w:ascii="GHEA Grapalat" w:hAnsi="GHEA Grapalat"/>
          <w:sz w:val="24"/>
          <w:szCs w:val="24"/>
          <w:shd w:val="clear" w:color="auto" w:fill="FFFFFF"/>
          <w:lang w:val="hy-AM"/>
        </w:rPr>
        <w:t>23,26,34,37,42,43,2,24,12,30</w:t>
      </w:r>
      <w:r w:rsidR="005C1A90" w:rsidRPr="005C1A90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։</w:t>
      </w:r>
    </w:p>
    <w:p w14:paraId="00C7B830" w14:textId="2AFD442C" w:rsidR="007A4D89" w:rsidRDefault="007A4D89" w:rsidP="007A4D8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34620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Pr="00346203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3" w:history="1">
        <w:r w:rsidR="00D9235D" w:rsidRPr="001B1844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https://www.arlis.am/hy/acts/187324</w:t>
        </w:r>
      </w:hyperlink>
    </w:p>
    <w:p w14:paraId="71929AA5" w14:textId="77777777" w:rsidR="00D9235D" w:rsidRPr="00346203" w:rsidRDefault="00D9235D" w:rsidP="007A4D8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14:paraId="3B53E0EB" w14:textId="28895976" w:rsidR="007A4D89" w:rsidRPr="00346203" w:rsidRDefault="007A4D89" w:rsidP="007A4D8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34620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«Գնումների մասին» ՀՀ օրենք, հոդվածներ՝ </w:t>
      </w:r>
      <w:r w:rsidR="005C1A90" w:rsidRPr="005C1A90">
        <w:rPr>
          <w:rFonts w:ascii="GHEA Grapalat" w:hAnsi="GHEA Grapalat"/>
          <w:sz w:val="24"/>
          <w:szCs w:val="24"/>
          <w:shd w:val="clear" w:color="auto" w:fill="FFFFFF"/>
          <w:lang w:val="hy-AM"/>
        </w:rPr>
        <w:t>2,3,10,15,18,23,26,36</w:t>
      </w:r>
      <w:r w:rsidRPr="005C1A9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։</w:t>
      </w:r>
    </w:p>
    <w:p w14:paraId="24F3002C" w14:textId="77777777" w:rsidR="00D9235D" w:rsidRDefault="007A4D89" w:rsidP="00D9235D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proofErr w:type="spellStart"/>
      <w:r w:rsidRPr="00346203">
        <w:rPr>
          <w:rFonts w:ascii="GHEA Grapalat" w:hAnsi="GHEA Grapalat" w:cs="Sylfaen"/>
          <w:sz w:val="24"/>
          <w:szCs w:val="24"/>
          <w:lang w:val="hy-AM"/>
        </w:rPr>
        <w:t>Հղումը՝</w:t>
      </w:r>
      <w:hyperlink r:id="rId14" w:history="1">
        <w:r w:rsidR="00D9235D" w:rsidRPr="00D9235D">
          <w:rPr>
            <w:rStyle w:val="Hyperlink"/>
            <w:rFonts w:ascii="GHEA Grapalat" w:hAnsi="GHEA Grapalat"/>
            <w:sz w:val="24"/>
            <w:szCs w:val="24"/>
            <w:lang w:val="hy-AM"/>
          </w:rPr>
          <w:t>https</w:t>
        </w:r>
        <w:proofErr w:type="spellEnd"/>
        <w:r w:rsidR="00D9235D" w:rsidRPr="00D9235D">
          <w:rPr>
            <w:rStyle w:val="Hyperlink"/>
            <w:rFonts w:ascii="GHEA Grapalat" w:hAnsi="GHEA Grapalat"/>
            <w:sz w:val="24"/>
            <w:szCs w:val="24"/>
            <w:lang w:val="hy-AM"/>
          </w:rPr>
          <w:t>://www.arlis.am/hy/acts/165080</w:t>
        </w:r>
      </w:hyperlink>
    </w:p>
    <w:p w14:paraId="187B4CD2" w14:textId="6C4EC546" w:rsidR="00D9235D" w:rsidRPr="00D9235D" w:rsidRDefault="00D9235D" w:rsidP="00D9235D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lang w:val="hy-AM"/>
        </w:rPr>
      </w:pPr>
      <w:hyperlink r:id="rId15" w:tgtFrame="_blank" w:history="1">
        <w:r w:rsidRPr="00D9235D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br/>
        </w:r>
        <w:proofErr w:type="spellStart"/>
        <w:r w:rsidRPr="00D9235D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Ինֆորմատիկա</w:t>
        </w:r>
        <w:proofErr w:type="spellEnd"/>
        <w:r w:rsidRPr="00D9235D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 xml:space="preserve"> 7-րդ դաս. դասագիրք</w:t>
        </w:r>
      </w:hyperlink>
    </w:p>
    <w:p w14:paraId="4D3EC3CB" w14:textId="77777777" w:rsidR="00D9235D" w:rsidRPr="00D9235D" w:rsidRDefault="00D9235D" w:rsidP="00D9235D">
      <w:pPr>
        <w:pStyle w:val="ListParagraph"/>
        <w:tabs>
          <w:tab w:val="left" w:pos="1080"/>
          <w:tab w:val="left" w:pos="1170"/>
        </w:tabs>
        <w:spacing w:after="0"/>
        <w:rPr>
          <w:rFonts w:ascii="GHEA Grapalat" w:hAnsi="GHEA Grapalat" w:cs="Sylfaen"/>
          <w:sz w:val="24"/>
          <w:szCs w:val="24"/>
          <w:lang w:val="hy-AM"/>
        </w:rPr>
      </w:pPr>
      <w:r w:rsidRPr="00D9235D">
        <w:rPr>
          <w:rFonts w:ascii="GHEA Grapalat" w:hAnsi="GHEA Grapalat" w:cs="Sylfaen"/>
          <w:sz w:val="24"/>
          <w:szCs w:val="24"/>
          <w:lang w:val="hy-AM"/>
        </w:rPr>
        <w:t>(</w:t>
      </w:r>
      <w:proofErr w:type="spellStart"/>
      <w:r w:rsidRPr="00D9235D">
        <w:rPr>
          <w:rFonts w:ascii="GHEA Grapalat" w:hAnsi="GHEA Grapalat" w:cs="Sylfaen"/>
          <w:sz w:val="24"/>
          <w:szCs w:val="24"/>
          <w:lang w:val="hy-AM"/>
        </w:rPr>
        <w:t>Ինֆորմատիկա</w:t>
      </w:r>
      <w:proofErr w:type="spellEnd"/>
      <w:r w:rsidRPr="00D9235D">
        <w:rPr>
          <w:rFonts w:ascii="GHEA Grapalat" w:hAnsi="GHEA Grapalat" w:cs="Sylfaen"/>
          <w:sz w:val="24"/>
          <w:szCs w:val="24"/>
          <w:lang w:val="hy-AM"/>
        </w:rPr>
        <w:t xml:space="preserve">: 7-րդ դաս. դասագիրք, </w:t>
      </w:r>
      <w:proofErr w:type="spellStart"/>
      <w:r w:rsidRPr="00D9235D">
        <w:rPr>
          <w:rFonts w:ascii="GHEA Grapalat" w:hAnsi="GHEA Grapalat" w:cs="Sylfaen"/>
          <w:sz w:val="24"/>
          <w:szCs w:val="24"/>
          <w:lang w:val="hy-AM"/>
        </w:rPr>
        <w:t>Ս.Ս.Ավետիսյան</w:t>
      </w:r>
      <w:proofErr w:type="spellEnd"/>
      <w:r w:rsidRPr="00D9235D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proofErr w:type="spellStart"/>
      <w:r w:rsidRPr="00D9235D">
        <w:rPr>
          <w:rFonts w:ascii="GHEA Grapalat" w:hAnsi="GHEA Grapalat" w:cs="Sylfaen"/>
          <w:sz w:val="24"/>
          <w:szCs w:val="24"/>
          <w:lang w:val="hy-AM"/>
        </w:rPr>
        <w:t>Ս.Վ.Դանիելյան</w:t>
      </w:r>
      <w:proofErr w:type="spellEnd"/>
      <w:r w:rsidRPr="00D9235D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proofErr w:type="spellStart"/>
      <w:r w:rsidRPr="00D9235D">
        <w:rPr>
          <w:rFonts w:ascii="GHEA Grapalat" w:hAnsi="GHEA Grapalat" w:cs="Sylfaen"/>
          <w:sz w:val="24"/>
          <w:szCs w:val="24"/>
          <w:lang w:val="hy-AM"/>
        </w:rPr>
        <w:t>Երևան</w:t>
      </w:r>
      <w:proofErr w:type="spellEnd"/>
      <w:r w:rsidRPr="00D9235D">
        <w:rPr>
          <w:rFonts w:ascii="GHEA Grapalat" w:hAnsi="GHEA Grapalat" w:cs="Sylfaen"/>
          <w:sz w:val="24"/>
          <w:szCs w:val="24"/>
          <w:lang w:val="hy-AM"/>
        </w:rPr>
        <w:t>, Տիգրան Մեծ-2012, Էջեր՝ 14, 18, 22, 31.32, 38, 40, 44, 46, 56-57,81)</w:t>
      </w:r>
    </w:p>
    <w:p w14:paraId="1FBBBA03" w14:textId="240C8A4C" w:rsidR="007A4D89" w:rsidRPr="00346203" w:rsidRDefault="007A4D89" w:rsidP="007A4D89">
      <w:pPr>
        <w:pStyle w:val="ListParagraph"/>
        <w:tabs>
          <w:tab w:val="left" w:pos="1080"/>
          <w:tab w:val="left" w:pos="1170"/>
        </w:tabs>
        <w:spacing w:after="0"/>
        <w:rPr>
          <w:rStyle w:val="Hyperlink"/>
          <w:rFonts w:ascii="GHEA Grapalat" w:hAnsi="GHEA Grapalat"/>
          <w:color w:val="0070C0"/>
          <w:sz w:val="24"/>
          <w:szCs w:val="24"/>
          <w:lang w:val="hy-AM"/>
        </w:rPr>
      </w:pPr>
      <w:r w:rsidRPr="00346203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="00D9235D" w:rsidRPr="00D9235D">
        <w:rPr>
          <w:rStyle w:val="Hyperlink"/>
          <w:rFonts w:ascii="GHEA Grapalat" w:hAnsi="GHEA Grapalat" w:cs="Sylfaen"/>
          <w:sz w:val="24"/>
          <w:szCs w:val="24"/>
          <w:lang w:val="hy-AM"/>
        </w:rPr>
        <w:t>https://fliphtml5.com/fumf/egdx</w:t>
      </w:r>
    </w:p>
    <w:p w14:paraId="7FDBC05B" w14:textId="77777777" w:rsidR="007A4D89" w:rsidRPr="00346203" w:rsidRDefault="007A4D89" w:rsidP="007A4D89">
      <w:pPr>
        <w:pStyle w:val="ListParagraph"/>
        <w:tabs>
          <w:tab w:val="left" w:pos="1080"/>
        </w:tabs>
        <w:spacing w:after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2C6F56E6" w14:textId="77777777" w:rsidR="007A4D89" w:rsidRPr="00346203" w:rsidRDefault="007A4D89" w:rsidP="007A4D89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346203">
        <w:rPr>
          <w:rFonts w:ascii="GHEA Grapalat" w:hAnsi="GHEA Grapalat"/>
          <w:sz w:val="24"/>
          <w:szCs w:val="24"/>
          <w:lang w:val="hy-AM"/>
        </w:rPr>
        <w:t>«</w:t>
      </w:r>
      <w:r w:rsidRPr="00346203">
        <w:rPr>
          <w:rFonts w:ascii="GHEA Grapalat" w:hAnsi="GHEA Grapalat" w:cs="Sylfaen"/>
          <w:sz w:val="24"/>
          <w:szCs w:val="24"/>
          <w:lang w:val="hy-AM"/>
        </w:rPr>
        <w:t xml:space="preserve">Գրավոր խոսք», Վազգեն Գաբրիելյան, երրորդ </w:t>
      </w:r>
      <w:proofErr w:type="spellStart"/>
      <w:r w:rsidRPr="00346203">
        <w:rPr>
          <w:rFonts w:ascii="GHEA Grapalat" w:hAnsi="GHEA Grapalat" w:cs="Sylfaen"/>
          <w:sz w:val="24"/>
          <w:szCs w:val="24"/>
          <w:lang w:val="hy-AM"/>
        </w:rPr>
        <w:t>լրամշակված</w:t>
      </w:r>
      <w:proofErr w:type="spellEnd"/>
      <w:r w:rsidRPr="00346203">
        <w:rPr>
          <w:rFonts w:ascii="GHEA Grapalat" w:hAnsi="GHEA Grapalat" w:cs="Sylfaen"/>
          <w:sz w:val="24"/>
          <w:szCs w:val="24"/>
          <w:lang w:val="hy-AM"/>
        </w:rPr>
        <w:t xml:space="preserve"> հրատարակություն, </w:t>
      </w:r>
      <w:proofErr w:type="spellStart"/>
      <w:r w:rsidRPr="00346203">
        <w:rPr>
          <w:rFonts w:ascii="GHEA Grapalat" w:hAnsi="GHEA Grapalat" w:cs="Sylfaen"/>
          <w:sz w:val="24"/>
          <w:szCs w:val="24"/>
          <w:lang w:val="hy-AM"/>
        </w:rPr>
        <w:t>Լիմուշ</w:t>
      </w:r>
      <w:proofErr w:type="spellEnd"/>
      <w:r w:rsidRPr="00346203">
        <w:rPr>
          <w:rFonts w:ascii="GHEA Grapalat" w:hAnsi="GHEA Grapalat" w:cs="Sylfaen"/>
          <w:sz w:val="24"/>
          <w:szCs w:val="24"/>
          <w:lang w:val="hy-AM"/>
        </w:rPr>
        <w:t xml:space="preserve"> հրատարակչություն, </w:t>
      </w:r>
      <w:proofErr w:type="spellStart"/>
      <w:r w:rsidRPr="00346203">
        <w:rPr>
          <w:rFonts w:ascii="GHEA Grapalat" w:hAnsi="GHEA Grapalat" w:cs="Sylfaen"/>
          <w:sz w:val="24"/>
          <w:szCs w:val="24"/>
          <w:lang w:val="hy-AM"/>
        </w:rPr>
        <w:t>Երևան</w:t>
      </w:r>
      <w:proofErr w:type="spellEnd"/>
      <w:r w:rsidRPr="00346203">
        <w:rPr>
          <w:rFonts w:ascii="GHEA Grapalat" w:hAnsi="GHEA Grapalat" w:cs="Sylfaen"/>
          <w:sz w:val="24"/>
          <w:szCs w:val="24"/>
          <w:lang w:val="hy-AM"/>
        </w:rPr>
        <w:t xml:space="preserve"> 2012 թ., էջեր՝ 39-40, 71, 74, 94, 96-98, 108, 110։</w:t>
      </w:r>
    </w:p>
    <w:p w14:paraId="46658880" w14:textId="556BEC0C" w:rsidR="007A4D89" w:rsidRDefault="007A4D89" w:rsidP="007A4D8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346203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6" w:history="1">
        <w:r w:rsidRPr="00346203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http://www.parliament.am/library/books/gravor-khosq.pdf</w:t>
        </w:r>
      </w:hyperlink>
    </w:p>
    <w:p w14:paraId="03133D89" w14:textId="77777777" w:rsidR="00D9235D" w:rsidRPr="00D9235D" w:rsidRDefault="00D9235D" w:rsidP="00D9235D">
      <w:pPr>
        <w:pStyle w:val="ListParagraph"/>
        <w:tabs>
          <w:tab w:val="left" w:pos="1080"/>
        </w:tabs>
        <w:rPr>
          <w:rFonts w:ascii="GHEA Grapalat" w:hAnsi="GHEA Grapalat" w:cs="Sylfaen"/>
          <w:color w:val="0000FF"/>
          <w:sz w:val="24"/>
          <w:szCs w:val="24"/>
          <w:u w:val="single"/>
          <w:lang w:val="hy-AM"/>
        </w:rPr>
      </w:pPr>
      <w:hyperlink r:id="rId17" w:tgtFrame="_blank" w:history="1">
        <w:r w:rsidRPr="00D9235D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br/>
          <w:t>Կիրառական վիճակագրության հիմունքներ</w:t>
        </w:r>
      </w:hyperlink>
    </w:p>
    <w:p w14:paraId="142C6FB6" w14:textId="266667B8" w:rsidR="00D9235D" w:rsidRDefault="00D9235D" w:rsidP="00D9235D">
      <w:pPr>
        <w:pStyle w:val="ListParagraph"/>
        <w:tabs>
          <w:tab w:val="left" w:pos="1080"/>
        </w:tabs>
        <w:rPr>
          <w:rFonts w:eastAsia="Times New Roman" w:cs="Times New Roman"/>
          <w:color w:val="282A3C"/>
          <w:sz w:val="20"/>
          <w:szCs w:val="20"/>
          <w:shd w:val="clear" w:color="auto" w:fill="FFFFFF"/>
          <w:lang w:val="hy-AM" w:eastAsia="en-GB"/>
        </w:rPr>
      </w:pPr>
      <w:r w:rsidRPr="00D9235D">
        <w:rPr>
          <w:rFonts w:ascii="GHEA Grapalat" w:hAnsi="GHEA Grapalat" w:cs="Sylfaen"/>
          <w:color w:val="0000FF"/>
          <w:sz w:val="24"/>
          <w:szCs w:val="24"/>
          <w:u w:val="single"/>
          <w:lang w:val="hy-AM"/>
        </w:rPr>
        <w:lastRenderedPageBreak/>
        <w:t xml:space="preserve">(«Կիրառական վիճակագրության հիմունքներ» </w:t>
      </w:r>
      <w:proofErr w:type="spellStart"/>
      <w:r w:rsidRPr="00D9235D">
        <w:rPr>
          <w:rFonts w:ascii="GHEA Grapalat" w:hAnsi="GHEA Grapalat" w:cs="Sylfaen"/>
          <w:color w:val="0000FF"/>
          <w:sz w:val="24"/>
          <w:szCs w:val="24"/>
          <w:u w:val="single"/>
          <w:lang w:val="hy-AM"/>
        </w:rPr>
        <w:t>Մ.Է.Մովսիսյան</w:t>
      </w:r>
      <w:proofErr w:type="spellEnd"/>
      <w:r w:rsidRPr="00D9235D">
        <w:rPr>
          <w:rFonts w:ascii="GHEA Grapalat" w:hAnsi="GHEA Grapalat" w:cs="Sylfaen"/>
          <w:color w:val="0000FF"/>
          <w:sz w:val="24"/>
          <w:szCs w:val="24"/>
          <w:u w:val="single"/>
          <w:lang w:val="hy-AM"/>
        </w:rPr>
        <w:t xml:space="preserve">, ք. </w:t>
      </w:r>
      <w:proofErr w:type="spellStart"/>
      <w:r w:rsidRPr="00D9235D">
        <w:rPr>
          <w:rFonts w:ascii="GHEA Grapalat" w:hAnsi="GHEA Grapalat" w:cs="Sylfaen"/>
          <w:color w:val="0000FF"/>
          <w:sz w:val="24"/>
          <w:szCs w:val="24"/>
          <w:u w:val="single"/>
          <w:lang w:val="hy-AM"/>
        </w:rPr>
        <w:t>Երևան</w:t>
      </w:r>
      <w:proofErr w:type="spellEnd"/>
      <w:r w:rsidRPr="00D9235D">
        <w:rPr>
          <w:rFonts w:ascii="GHEA Grapalat" w:hAnsi="GHEA Grapalat" w:cs="Sylfaen"/>
          <w:color w:val="0000FF"/>
          <w:sz w:val="24"/>
          <w:szCs w:val="24"/>
          <w:u w:val="single"/>
          <w:lang w:val="hy-AM"/>
        </w:rPr>
        <w:t xml:space="preserve"> 2018 թ. Էջեր՝ 11, 12, 13, 14, 15)</w:t>
      </w:r>
      <w:r w:rsidRPr="00D9235D">
        <w:rPr>
          <w:rFonts w:ascii="GHEA Grapalat" w:eastAsia="Times New Roman" w:hAnsi="GHEA Grapalat" w:cs="Times New Roman"/>
          <w:color w:val="282A3C"/>
          <w:sz w:val="24"/>
          <w:szCs w:val="24"/>
          <w:shd w:val="clear" w:color="auto" w:fill="FFFFFF"/>
          <w:lang w:val="hy-AM" w:eastAsia="en-GB"/>
        </w:rPr>
        <w:t xml:space="preserve"> </w:t>
      </w:r>
      <w:hyperlink r:id="rId18" w:history="1">
        <w:r w:rsidRPr="00D9235D">
          <w:rPr>
            <w:rStyle w:val="Hyperlink"/>
            <w:rFonts w:ascii="GHEA Grapalat" w:eastAsia="Times New Roman" w:hAnsi="GHEA Grapalat" w:cs="Times New Roman"/>
            <w:sz w:val="24"/>
            <w:szCs w:val="24"/>
            <w:shd w:val="clear" w:color="auto" w:fill="FFFFFF"/>
            <w:lang w:val="hy-AM" w:eastAsia="en-GB"/>
          </w:rPr>
          <w:t>https://library.asue.am/open/5979.pdf</w:t>
        </w:r>
      </w:hyperlink>
    </w:p>
    <w:p w14:paraId="4F072204" w14:textId="77777777" w:rsidR="00D9235D" w:rsidRPr="00D9235D" w:rsidRDefault="00D9235D" w:rsidP="00D9235D">
      <w:pPr>
        <w:pStyle w:val="ListParagraph"/>
        <w:tabs>
          <w:tab w:val="left" w:pos="1080"/>
        </w:tabs>
        <w:rPr>
          <w:rFonts w:cs="Sylfaen"/>
          <w:color w:val="0000FF"/>
          <w:sz w:val="24"/>
          <w:szCs w:val="24"/>
          <w:u w:val="single"/>
          <w:lang w:val="hy-AM"/>
        </w:rPr>
      </w:pPr>
    </w:p>
    <w:p w14:paraId="284B747C" w14:textId="77777777" w:rsidR="00D9235D" w:rsidRDefault="00D9235D" w:rsidP="007A4D8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</w:p>
    <w:p w14:paraId="3C468EEA" w14:textId="77777777" w:rsidR="00D9235D" w:rsidRPr="00346203" w:rsidRDefault="00D9235D" w:rsidP="007A4D8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</w:p>
    <w:p w14:paraId="6A7CA63B" w14:textId="77777777" w:rsidR="007A4D89" w:rsidRPr="00346203" w:rsidRDefault="007A4D89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  <w:r w:rsidRPr="00346203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34620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46203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34620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proofErr w:type="spellStart"/>
      <w:r w:rsidRPr="00346203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proofErr w:type="spellEnd"/>
      <w:r w:rsidRPr="0034620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46203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34620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46203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34620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46203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34620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46203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34620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46203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34620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46203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34620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46203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34620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46203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34620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46203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34620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46203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34620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46203">
        <w:rPr>
          <w:rFonts w:ascii="GHEA Grapalat" w:eastAsia="Times New Roman" w:hAnsi="GHEA Grapalat" w:cs="Sylfaen"/>
          <w:sz w:val="24"/>
          <w:szCs w:val="24"/>
          <w:lang w:val="hy-AM"/>
        </w:rPr>
        <w:t>ՀՀ</w:t>
      </w:r>
      <w:r w:rsidRPr="0034620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46203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34620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46203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34620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proofErr w:type="spellStart"/>
      <w:r w:rsidRPr="00346203">
        <w:rPr>
          <w:rFonts w:ascii="GHEA Grapalat" w:eastAsia="Times New Roman" w:hAnsi="GHEA Grapalat" w:cs="Sylfaen"/>
          <w:sz w:val="24"/>
          <w:szCs w:val="24"/>
          <w:lang w:val="hy-AM"/>
        </w:rPr>
        <w:t>կայքէջում</w:t>
      </w:r>
      <w:proofErr w:type="spellEnd"/>
      <w:r w:rsidRPr="00346203">
        <w:rPr>
          <w:rFonts w:ascii="GHEA Grapalat" w:eastAsia="Times New Roman" w:hAnsi="GHEA Grapalat" w:cs="Sylfaen"/>
          <w:sz w:val="24"/>
          <w:szCs w:val="24"/>
          <w:lang w:val="hy-AM"/>
        </w:rPr>
        <w:t>՝</w:t>
      </w:r>
      <w:r w:rsidRPr="0034620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9" w:history="1">
        <w:r w:rsidRPr="00346203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34620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46203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34620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46203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34620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proofErr w:type="spellStart"/>
      <w:r w:rsidRPr="00346203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proofErr w:type="spellEnd"/>
      <w:r w:rsidRPr="0034620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346203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4B021DEB" w14:textId="77777777" w:rsidR="007A4D89" w:rsidRPr="00346203" w:rsidRDefault="007A4D89" w:rsidP="007A4D89">
      <w:pPr>
        <w:pStyle w:val="NormalWeb"/>
        <w:spacing w:before="0" w:beforeAutospacing="0" w:after="150" w:afterAutospacing="0"/>
        <w:ind w:left="435"/>
        <w:jc w:val="both"/>
        <w:rPr>
          <w:rFonts w:ascii="GHEA Grapalat" w:eastAsiaTheme="minorHAnsi" w:hAnsi="GHEA Grapalat" w:cstheme="minorBidi"/>
          <w:color w:val="FF0000"/>
          <w:lang w:val="hy-AM"/>
        </w:rPr>
      </w:pPr>
    </w:p>
    <w:p w14:paraId="23FA9677" w14:textId="77777777" w:rsidR="0027524C" w:rsidRPr="0027524C" w:rsidRDefault="0027524C" w:rsidP="0027524C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proofErr w:type="spellStart"/>
      <w:r w:rsidRPr="0027524C">
        <w:rPr>
          <w:rFonts w:ascii="GHEA Grapalat" w:hAnsi="GHEA Grapalat"/>
          <w:lang w:val="hy-AM"/>
        </w:rPr>
        <w:t>Բարեվարքություն</w:t>
      </w:r>
      <w:proofErr w:type="spellEnd"/>
      <w:r w:rsidRPr="0027524C">
        <w:rPr>
          <w:rFonts w:ascii="GHEA Grapalat" w:hAnsi="GHEA Grapalat"/>
          <w:lang w:val="hy-AM"/>
        </w:rPr>
        <w:t>:</w:t>
      </w:r>
    </w:p>
    <w:p w14:paraId="5F6B1012" w14:textId="77777777" w:rsidR="0027524C" w:rsidRPr="0027524C" w:rsidRDefault="0027524C" w:rsidP="0027524C">
      <w:pPr>
        <w:pStyle w:val="NormalWeb"/>
        <w:spacing w:before="0" w:beforeAutospacing="0" w:after="0" w:afterAutospacing="0"/>
        <w:ind w:firstLine="57"/>
        <w:jc w:val="both"/>
        <w:rPr>
          <w:rFonts w:ascii="GHEA Grapalat" w:hAnsi="GHEA Grapalat"/>
          <w:u w:val="single"/>
          <w:lang w:val="hy-AM"/>
        </w:rPr>
      </w:pPr>
      <w:r w:rsidRPr="0027524C">
        <w:rPr>
          <w:rFonts w:ascii="GHEA Grapalat" w:hAnsi="GHEA Grapalat"/>
          <w:lang w:val="hy-AM"/>
        </w:rPr>
        <w:t xml:space="preserve">Հղումը՝  </w:t>
      </w:r>
      <w:hyperlink r:id="rId20" w:history="1">
        <w:r w:rsidRPr="0027524C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29546F43" w14:textId="77777777" w:rsidR="0027524C" w:rsidRPr="0027524C" w:rsidRDefault="0027524C" w:rsidP="0027524C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27524C">
        <w:rPr>
          <w:rFonts w:ascii="GHEA Grapalat" w:hAnsi="GHEA Grapalat"/>
          <w:lang w:val="hy-AM"/>
        </w:rPr>
        <w:t>Խնդրի լուծում,</w:t>
      </w:r>
    </w:p>
    <w:p w14:paraId="273D2652" w14:textId="77777777" w:rsidR="0027524C" w:rsidRPr="0027524C" w:rsidRDefault="0027524C" w:rsidP="0027524C">
      <w:pPr>
        <w:pStyle w:val="NormalWeb"/>
        <w:spacing w:before="0" w:beforeAutospacing="0" w:after="0" w:afterAutospacing="0"/>
        <w:ind w:firstLine="57"/>
        <w:jc w:val="both"/>
        <w:rPr>
          <w:rFonts w:ascii="GHEA Grapalat" w:hAnsi="GHEA Grapalat"/>
          <w:u w:val="single"/>
          <w:lang w:val="hy-AM"/>
        </w:rPr>
      </w:pPr>
      <w:r w:rsidRPr="0027524C">
        <w:rPr>
          <w:rFonts w:ascii="GHEA Grapalat" w:hAnsi="GHEA Grapalat"/>
          <w:lang w:val="hy-AM"/>
        </w:rPr>
        <w:t>Հղումը՝</w:t>
      </w:r>
      <w:r w:rsidRPr="0027524C">
        <w:rPr>
          <w:rFonts w:ascii="GHEA Grapalat" w:hAnsi="GHEA Grapalat"/>
          <w:u w:val="single"/>
          <w:lang w:val="hy-AM"/>
        </w:rPr>
        <w:t xml:space="preserve"> </w:t>
      </w:r>
      <w:hyperlink r:id="rId21" w:history="1">
        <w:r w:rsidRPr="0027524C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6FF3EE7A" w14:textId="77777777" w:rsidR="0027524C" w:rsidRPr="0027524C" w:rsidRDefault="0027524C" w:rsidP="0027524C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27524C">
        <w:rPr>
          <w:rFonts w:ascii="GHEA Grapalat" w:hAnsi="GHEA Grapalat"/>
          <w:lang w:val="hy-AM"/>
        </w:rPr>
        <w:t>Հաշվետվությունների մշակում</w:t>
      </w:r>
    </w:p>
    <w:p w14:paraId="7C10C497" w14:textId="77777777" w:rsidR="0027524C" w:rsidRPr="0027524C" w:rsidRDefault="0027524C" w:rsidP="0027524C">
      <w:pPr>
        <w:pStyle w:val="NormalWeb"/>
        <w:spacing w:before="0" w:beforeAutospacing="0" w:after="0" w:afterAutospacing="0"/>
        <w:ind w:firstLine="57"/>
        <w:jc w:val="both"/>
        <w:rPr>
          <w:rFonts w:ascii="GHEA Grapalat" w:hAnsi="GHEA Grapalat"/>
          <w:u w:val="single"/>
          <w:lang w:val="hy-AM"/>
        </w:rPr>
      </w:pPr>
      <w:r w:rsidRPr="0027524C">
        <w:rPr>
          <w:rFonts w:ascii="GHEA Grapalat" w:hAnsi="GHEA Grapalat"/>
          <w:lang w:val="hy-AM"/>
        </w:rPr>
        <w:t xml:space="preserve">Հղումը՝ </w:t>
      </w:r>
      <w:hyperlink r:id="rId22" w:history="1">
        <w:r w:rsidRPr="0027524C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4A55384C" w14:textId="77777777" w:rsidR="007A4D89" w:rsidRPr="00346203" w:rsidRDefault="007A4D89" w:rsidP="007A4D89">
      <w:pPr>
        <w:pStyle w:val="NormalWeb"/>
        <w:spacing w:before="0" w:beforeAutospacing="0" w:after="150" w:afterAutospacing="0"/>
        <w:ind w:firstLine="57"/>
        <w:jc w:val="both"/>
        <w:rPr>
          <w:rFonts w:ascii="GHEA Grapalat" w:eastAsiaTheme="minorHAnsi" w:hAnsi="GHEA Grapalat" w:cstheme="minorBidi"/>
          <w:color w:val="FF0000"/>
          <w:lang w:val="hy-AM"/>
        </w:rPr>
      </w:pPr>
    </w:p>
    <w:p w14:paraId="425DA422" w14:textId="77777777" w:rsidR="007A4D89" w:rsidRPr="00346203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346203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34620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46203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34620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46203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34620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46203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34620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46203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34620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46203">
        <w:rPr>
          <w:rFonts w:ascii="GHEA Grapalat" w:hAnsi="GHEA Grapalat" w:cs="Sylfaen"/>
          <w:color w:val="000000" w:themeColor="text1"/>
          <w:lang w:val="hy-AM"/>
        </w:rPr>
        <w:t>և</w:t>
      </w:r>
      <w:r w:rsidRPr="0034620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46203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34620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46203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34620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46203">
        <w:rPr>
          <w:rFonts w:ascii="GHEA Grapalat" w:hAnsi="GHEA Grapalat" w:cs="Sylfaen"/>
          <w:color w:val="000000" w:themeColor="text1"/>
          <w:lang w:val="hy-AM"/>
        </w:rPr>
        <w:t>համար</w:t>
      </w:r>
      <w:r w:rsidRPr="0034620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46203">
        <w:rPr>
          <w:rFonts w:ascii="GHEA Grapalat" w:hAnsi="GHEA Grapalat" w:cs="Sylfaen"/>
          <w:color w:val="000000" w:themeColor="text1"/>
          <w:lang w:val="hy-AM"/>
        </w:rPr>
        <w:t>կարող</w:t>
      </w:r>
      <w:r w:rsidRPr="0034620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46203">
        <w:rPr>
          <w:rFonts w:ascii="GHEA Grapalat" w:hAnsi="GHEA Grapalat" w:cs="Sylfaen"/>
          <w:color w:val="000000" w:themeColor="text1"/>
          <w:lang w:val="hy-AM"/>
        </w:rPr>
        <w:t>են</w:t>
      </w:r>
      <w:r w:rsidRPr="0034620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46203">
        <w:rPr>
          <w:rFonts w:ascii="GHEA Grapalat" w:hAnsi="GHEA Grapalat" w:cs="Sylfaen"/>
          <w:color w:val="000000" w:themeColor="text1"/>
          <w:lang w:val="hy-AM"/>
        </w:rPr>
        <w:t>դիմել</w:t>
      </w:r>
      <w:r w:rsidRPr="0034620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46203">
        <w:rPr>
          <w:rFonts w:ascii="GHEA Grapalat" w:hAnsi="GHEA Grapalat"/>
          <w:lang w:val="hy-AM"/>
        </w:rPr>
        <w:t>Ներքին գործերի նախարարության</w:t>
      </w:r>
      <w:r w:rsidRPr="00346203">
        <w:rPr>
          <w:rFonts w:ascii="GHEA Grapalat" w:hAnsi="GHEA Grapalat" w:cs="Sylfaen"/>
          <w:color w:val="1C1E21"/>
          <w:lang w:val="hy-AM"/>
        </w:rPr>
        <w:t xml:space="preserve"> մարդկային ռեսուրսների վարչություն (հասցե՝ </w:t>
      </w:r>
      <w:r w:rsidRPr="00346203">
        <w:rPr>
          <w:rFonts w:ascii="GHEA Grapalat" w:hAnsi="GHEA Grapalat" w:cs="Sylfaen"/>
          <w:bCs/>
          <w:color w:val="000000"/>
          <w:lang w:val="hy-AM"/>
        </w:rPr>
        <w:t xml:space="preserve">ՀՀ, ք. </w:t>
      </w:r>
      <w:proofErr w:type="spellStart"/>
      <w:r w:rsidRPr="00346203">
        <w:rPr>
          <w:rFonts w:ascii="GHEA Grapalat" w:hAnsi="GHEA Grapalat" w:cs="Sylfaen"/>
          <w:bCs/>
          <w:color w:val="000000"/>
          <w:lang w:val="hy-AM"/>
        </w:rPr>
        <w:t>Երևան</w:t>
      </w:r>
      <w:proofErr w:type="spellEnd"/>
      <w:r w:rsidRPr="00346203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346203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346203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346203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346203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346203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346203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346203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346203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346203">
        <w:rPr>
          <w:rFonts w:ascii="GHEA Grapalat" w:hAnsi="GHEA Grapalat" w:cs="GHEA Grapalat"/>
          <w:bCs/>
          <w:color w:val="000000"/>
          <w:lang w:val="hy-AM"/>
        </w:rPr>
        <w:t>։</w:t>
      </w:r>
      <w:r w:rsidRPr="00346203">
        <w:rPr>
          <w:rFonts w:ascii="GHEA Grapalat" w:hAnsi="GHEA Grapalat" w:cs="Sylfaen"/>
          <w:color w:val="1C1E21"/>
          <w:lang w:val="hy-AM"/>
        </w:rPr>
        <w:t xml:space="preserve">), </w:t>
      </w:r>
      <w:r w:rsidRPr="00346203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346203">
        <w:rPr>
          <w:rFonts w:ascii="GHEA Grapalat" w:hAnsi="GHEA Grapalat" w:cs="Helvetica"/>
          <w:color w:val="000000" w:themeColor="text1"/>
          <w:lang w:val="hy-AM"/>
        </w:rPr>
        <w:t xml:space="preserve">010-59-64-81, </w:t>
      </w:r>
      <w:r w:rsidRPr="00346203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34620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46203">
        <w:rPr>
          <w:rFonts w:ascii="GHEA Grapalat" w:hAnsi="GHEA Grapalat" w:cs="Sylfaen"/>
          <w:color w:val="000000" w:themeColor="text1"/>
          <w:lang w:val="hy-AM"/>
        </w:rPr>
        <w:t>փոստի</w:t>
      </w:r>
      <w:r w:rsidRPr="0034620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46203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346203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3" w:history="1">
        <w:r w:rsidRPr="00346203">
          <w:rPr>
            <w:rStyle w:val="Hyperlink"/>
            <w:rFonts w:ascii="GHEA Grapalat" w:hAnsi="GHEA Grapalat"/>
            <w:lang w:val="hy-AM"/>
          </w:rPr>
          <w:t>hrmd@mia.gov.am</w:t>
        </w:r>
      </w:hyperlink>
    </w:p>
    <w:p w14:paraId="1D6E951B" w14:textId="77777777" w:rsidR="007A4D89" w:rsidRPr="00346203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</w:p>
    <w:p w14:paraId="365ADDBD" w14:textId="77777777" w:rsidR="00DB1007" w:rsidRPr="00346203" w:rsidRDefault="00DB1007" w:rsidP="007A4D89">
      <w:pPr>
        <w:spacing w:after="0" w:line="240" w:lineRule="auto"/>
        <w:ind w:left="360" w:right="150"/>
        <w:jc w:val="both"/>
        <w:outlineLvl w:val="2"/>
        <w:rPr>
          <w:rFonts w:ascii="GHEA Grapalat" w:hAnsi="GHEA Grapalat"/>
          <w:sz w:val="24"/>
          <w:szCs w:val="24"/>
          <w:lang w:val="hy-AM"/>
        </w:rPr>
      </w:pPr>
    </w:p>
    <w:sectPr w:rsidR="00DB1007" w:rsidRPr="00346203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70BE"/>
    <w:multiLevelType w:val="hybridMultilevel"/>
    <w:tmpl w:val="BF22F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3517D"/>
    <w:rsid w:val="000722B9"/>
    <w:rsid w:val="000737CC"/>
    <w:rsid w:val="000742D6"/>
    <w:rsid w:val="000D0B88"/>
    <w:rsid w:val="000F2EC3"/>
    <w:rsid w:val="000F7849"/>
    <w:rsid w:val="001135ED"/>
    <w:rsid w:val="00117C8F"/>
    <w:rsid w:val="00125961"/>
    <w:rsid w:val="00131274"/>
    <w:rsid w:val="001542A2"/>
    <w:rsid w:val="00183402"/>
    <w:rsid w:val="001E7C29"/>
    <w:rsid w:val="001F15FD"/>
    <w:rsid w:val="002018B0"/>
    <w:rsid w:val="002217BB"/>
    <w:rsid w:val="00262EA0"/>
    <w:rsid w:val="00264EBF"/>
    <w:rsid w:val="0027524C"/>
    <w:rsid w:val="002B0F30"/>
    <w:rsid w:val="002C0D14"/>
    <w:rsid w:val="002C52B2"/>
    <w:rsid w:val="002D0336"/>
    <w:rsid w:val="002F3E2F"/>
    <w:rsid w:val="00314958"/>
    <w:rsid w:val="00321A7E"/>
    <w:rsid w:val="00342251"/>
    <w:rsid w:val="00346203"/>
    <w:rsid w:val="00350935"/>
    <w:rsid w:val="00351485"/>
    <w:rsid w:val="00354CB4"/>
    <w:rsid w:val="00362A4E"/>
    <w:rsid w:val="00383CD3"/>
    <w:rsid w:val="003A28D7"/>
    <w:rsid w:val="003D1A3C"/>
    <w:rsid w:val="003E3167"/>
    <w:rsid w:val="003E5306"/>
    <w:rsid w:val="00421DC8"/>
    <w:rsid w:val="00470584"/>
    <w:rsid w:val="004721A5"/>
    <w:rsid w:val="004C457B"/>
    <w:rsid w:val="004F2B43"/>
    <w:rsid w:val="0050066B"/>
    <w:rsid w:val="005229BB"/>
    <w:rsid w:val="00541BE8"/>
    <w:rsid w:val="00553F6F"/>
    <w:rsid w:val="005546C6"/>
    <w:rsid w:val="005C1A90"/>
    <w:rsid w:val="005F5EC3"/>
    <w:rsid w:val="0060380C"/>
    <w:rsid w:val="006122C6"/>
    <w:rsid w:val="00645A31"/>
    <w:rsid w:val="00652D0B"/>
    <w:rsid w:val="0065680F"/>
    <w:rsid w:val="0067149D"/>
    <w:rsid w:val="00686F16"/>
    <w:rsid w:val="006E7C97"/>
    <w:rsid w:val="00715A4B"/>
    <w:rsid w:val="00772573"/>
    <w:rsid w:val="00790650"/>
    <w:rsid w:val="007969BF"/>
    <w:rsid w:val="007A4D89"/>
    <w:rsid w:val="007B0F8D"/>
    <w:rsid w:val="007B12AF"/>
    <w:rsid w:val="007B524D"/>
    <w:rsid w:val="007E0CA8"/>
    <w:rsid w:val="007E2131"/>
    <w:rsid w:val="007F60B2"/>
    <w:rsid w:val="00814045"/>
    <w:rsid w:val="0085065C"/>
    <w:rsid w:val="00865BFF"/>
    <w:rsid w:val="008675B9"/>
    <w:rsid w:val="00880CE6"/>
    <w:rsid w:val="00884F3C"/>
    <w:rsid w:val="008D43E5"/>
    <w:rsid w:val="00903E19"/>
    <w:rsid w:val="00905FBE"/>
    <w:rsid w:val="0092738B"/>
    <w:rsid w:val="00A20E07"/>
    <w:rsid w:val="00AC3DE4"/>
    <w:rsid w:val="00AE4A50"/>
    <w:rsid w:val="00AE754C"/>
    <w:rsid w:val="00AF3596"/>
    <w:rsid w:val="00B06F9F"/>
    <w:rsid w:val="00B32A05"/>
    <w:rsid w:val="00B37161"/>
    <w:rsid w:val="00B63C77"/>
    <w:rsid w:val="00BB4D58"/>
    <w:rsid w:val="00BD2501"/>
    <w:rsid w:val="00BD765D"/>
    <w:rsid w:val="00C44B71"/>
    <w:rsid w:val="00C53E47"/>
    <w:rsid w:val="00C86D4C"/>
    <w:rsid w:val="00CC2A4C"/>
    <w:rsid w:val="00CC5DC6"/>
    <w:rsid w:val="00CD2CB7"/>
    <w:rsid w:val="00CE1DAC"/>
    <w:rsid w:val="00D00352"/>
    <w:rsid w:val="00D20D4E"/>
    <w:rsid w:val="00D24C0F"/>
    <w:rsid w:val="00D42C00"/>
    <w:rsid w:val="00D9235D"/>
    <w:rsid w:val="00DB1007"/>
    <w:rsid w:val="00DC19F1"/>
    <w:rsid w:val="00DE409C"/>
    <w:rsid w:val="00DE569B"/>
    <w:rsid w:val="00E11F82"/>
    <w:rsid w:val="00E16483"/>
    <w:rsid w:val="00E35D23"/>
    <w:rsid w:val="00E37DA7"/>
    <w:rsid w:val="00E41C11"/>
    <w:rsid w:val="00E746F0"/>
    <w:rsid w:val="00EA154C"/>
    <w:rsid w:val="00EB6132"/>
    <w:rsid w:val="00F237BB"/>
    <w:rsid w:val="00F25B97"/>
    <w:rsid w:val="00F45F92"/>
    <w:rsid w:val="00F63427"/>
    <w:rsid w:val="00F679D3"/>
    <w:rsid w:val="00F93F0F"/>
    <w:rsid w:val="00FA15F8"/>
    <w:rsid w:val="00FD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17AE9"/>
  <w15:docId w15:val="{11490ED3-50CC-4B94-B44F-52B2264EB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752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hy/acts/187324" TargetMode="External"/><Relationship Id="rId18" Type="http://schemas.openxmlformats.org/officeDocument/2006/relationships/hyperlink" Target="https://library.asue.am/open/5979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v.am/u_files/file/Haytararutyunner/4.pdf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hy/acts/203925" TargetMode="External"/><Relationship Id="rId17" Type="http://schemas.openxmlformats.org/officeDocument/2006/relationships/hyperlink" Target="https://library.asue.am/open/5979.pdf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parliament.am/library/books/gravor-khosq.pdf" TargetMode="External"/><Relationship Id="rId20" Type="http://schemas.openxmlformats.org/officeDocument/2006/relationships/hyperlink" Target="https://www.gov.am/u_files/file/Haytararutyunner/3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hy/acts/143723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fliphtml5.com/fumf/egdx" TargetMode="External"/><Relationship Id="rId23" Type="http://schemas.openxmlformats.org/officeDocument/2006/relationships/hyperlink" Target="mailto:hrmd@mia.gov.am" TargetMode="External"/><Relationship Id="rId10" Type="http://schemas.openxmlformats.org/officeDocument/2006/relationships/hyperlink" Target="https://www.arlis.am/DocumentView.aspx?docid=143723" TargetMode="External"/><Relationship Id="rId19" Type="http://schemas.openxmlformats.org/officeDocument/2006/relationships/hyperlink" Target="https://www.gov.am/am/announcements/item/34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hy/acts/165080" TargetMode="External"/><Relationship Id="rId22" Type="http://schemas.openxmlformats.org/officeDocument/2006/relationships/hyperlink" Target="https://www.gov.am/u_files/file/Haytararutyunner/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10B7D-8DC2-4242-B649-DC0BF1390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1504</Words>
  <Characters>8576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kadrer3</cp:lastModifiedBy>
  <cp:revision>30</cp:revision>
  <cp:lastPrinted>2023-07-27T06:52:00Z</cp:lastPrinted>
  <dcterms:created xsi:type="dcterms:W3CDTF">2024-03-26T13:01:00Z</dcterms:created>
  <dcterms:modified xsi:type="dcterms:W3CDTF">2025-06-20T14:03:00Z</dcterms:modified>
</cp:coreProperties>
</file>