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93CC72A" w14:textId="77777777" w:rsidR="00A91415" w:rsidRDefault="008053FA" w:rsidP="00DD496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A91415" w:rsidRPr="00A91415">
        <w:rPr>
          <w:rFonts w:ascii="GHEA Grapalat" w:hAnsi="GHEA Grapalat"/>
          <w:b/>
          <w:sz w:val="24"/>
          <w:szCs w:val="24"/>
          <w:lang w:val="hy-AM"/>
        </w:rPr>
        <w:t>Տաշիրի</w:t>
      </w:r>
      <w:r w:rsidR="00A91415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1AB5" w:rsidRPr="00D05863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BC4FDE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A5D85C3" w14:textId="2BB18D52" w:rsidR="00C97522" w:rsidRDefault="008053FA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09F8A7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AC1977C" w14:textId="362898E1" w:rsidR="00130A47" w:rsidRDefault="00130A47" w:rsidP="00DD4963">
      <w:pPr>
        <w:pStyle w:val="a3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077E1E3A" w14:textId="77777777" w:rsidR="00A91415" w:rsidRPr="00A1167B" w:rsidRDefault="00A91415" w:rsidP="00A91415">
      <w:pPr>
        <w:numPr>
          <w:ilvl w:val="0"/>
          <w:numId w:val="27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0C5A5018" w14:textId="77777777" w:rsidR="00A91415" w:rsidRPr="00A1167B" w:rsidRDefault="00A91415" w:rsidP="00A91415">
      <w:pPr>
        <w:pStyle w:val="a7"/>
        <w:numPr>
          <w:ilvl w:val="0"/>
          <w:numId w:val="27"/>
        </w:numPr>
        <w:tabs>
          <w:tab w:val="left" w:pos="1080"/>
        </w:tabs>
        <w:spacing w:after="0" w:line="259" w:lineRule="auto"/>
        <w:ind w:left="993" w:firstLine="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կողմից իրականացվող վարույթների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</w:t>
      </w:r>
    </w:p>
    <w:p w14:paraId="7FBF64F5" w14:textId="77777777" w:rsidR="00A91415" w:rsidRPr="00A1167B" w:rsidRDefault="00A91415" w:rsidP="00A91415">
      <w:pPr>
        <w:numPr>
          <w:ilvl w:val="0"/>
          <w:numId w:val="27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քաղաքացիներին,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 xml:space="preserve"> փախստականներին և քաղաքացիություն չունեցող անձանց փաստաթղթավորման աշխատանքների իրականացմանը</w:t>
      </w:r>
      <w:r w:rsidRPr="00A1167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C910CB4" w14:textId="77777777" w:rsidR="00A91415" w:rsidRPr="00A1167B" w:rsidRDefault="00A91415" w:rsidP="00A91415">
      <w:pPr>
        <w:numPr>
          <w:ilvl w:val="0"/>
          <w:numId w:val="27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A1167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3A13F6B" w14:textId="77777777" w:rsidR="00A91415" w:rsidRPr="00A1167B" w:rsidRDefault="00A91415" w:rsidP="00A91415">
      <w:pPr>
        <w:numPr>
          <w:ilvl w:val="0"/>
          <w:numId w:val="27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ՀՀ ընտրական օրենսգրքով սահմանված տեղեկանքների տրամադրման աշխատանքների իրականացմանը.</w:t>
      </w:r>
    </w:p>
    <w:p w14:paraId="2C0AA03F" w14:textId="77777777" w:rsidR="00A91415" w:rsidRPr="00A1167B" w:rsidRDefault="00A91415" w:rsidP="00A91415">
      <w:pPr>
        <w:numPr>
          <w:ilvl w:val="0"/>
          <w:numId w:val="27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A1167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ացմանը։</w:t>
      </w:r>
    </w:p>
    <w:p w14:paraId="3473F13B" w14:textId="77777777" w:rsidR="00B710AC" w:rsidRDefault="00B710AC" w:rsidP="00DD4963">
      <w:pPr>
        <w:pStyle w:val="a3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48051541" w14:textId="3037D1C9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A91415">
        <w:rPr>
          <w:rFonts w:ascii="GHEA Grapalat" w:hAnsi="GHEA Grapalat" w:cs="Sylfaen"/>
          <w:b/>
          <w:lang w:val="hy-AM"/>
        </w:rPr>
        <w:t>երկու</w:t>
      </w:r>
      <w:r w:rsidR="00B54B67" w:rsidRPr="00B54B67">
        <w:rPr>
          <w:rFonts w:ascii="GHEA Grapalat" w:hAnsi="GHEA Grapalat" w:cs="Sylfaen"/>
          <w:b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lastRenderedPageBreak/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27327D6C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1415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</w:t>
      </w:r>
      <w:r w:rsidR="00D6078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1415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19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1C03D243" w14:textId="7AAB4155" w:rsidR="003364B5" w:rsidRPr="0008324D" w:rsidRDefault="0008324D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55446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110085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A91415" w:rsidRPr="00A91415">
        <w:rPr>
          <w:rFonts w:ascii="GHEA Grapalat" w:hAnsi="GHEA Grapalat"/>
          <w:color w:val="000000"/>
          <w:sz w:val="24"/>
          <w:szCs w:val="24"/>
          <w:lang w:val="hy-AM"/>
        </w:rPr>
        <w:t>Լոռու մարզ, ք</w:t>
      </w:r>
      <w:r w:rsidR="00A91415" w:rsidRPr="00A91415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91415" w:rsidRPr="00A91415">
        <w:rPr>
          <w:rFonts w:ascii="GHEA Grapalat" w:hAnsi="GHEA Grapalat"/>
          <w:color w:val="000000"/>
          <w:sz w:val="24"/>
          <w:szCs w:val="24"/>
          <w:lang w:val="hy-AM"/>
        </w:rPr>
        <w:t xml:space="preserve"> Տաշիր, Պուշկինի փողոց 100</w:t>
      </w:r>
      <w:r w:rsidR="003364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bookmarkStart w:id="0" w:name="_GoBack"/>
      <w:bookmarkEnd w:id="0"/>
    </w:p>
    <w:p w14:paraId="6EEE251C" w14:textId="04442419" w:rsidR="00A972BA" w:rsidRPr="0011551D" w:rsidRDefault="0088708C" w:rsidP="00DD4963">
      <w:pPr>
        <w:spacing w:after="0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01509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14AC774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8B2CAD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5C47DD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A91415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A91415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A91415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A91415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1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9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20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4"/>
  </w:num>
  <w:num w:numId="25">
    <w:abstractNumId w:val="18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1415"/>
    <w:rsid w:val="00A94F1F"/>
    <w:rsid w:val="00A96B3B"/>
    <w:rsid w:val="00A972BA"/>
    <w:rsid w:val="00A975EF"/>
    <w:rsid w:val="00AA0E1E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2025-11-14T05:35:00Z</dcterms:created>
  <dcterms:modified xsi:type="dcterms:W3CDTF">2025-11-14T05:41:00Z</dcterms:modified>
</cp:coreProperties>
</file>